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A4" w:rsidRPr="00A64535" w:rsidRDefault="00815CA4" w:rsidP="00815CA4">
      <w:pPr>
        <w:pStyle w:val="Normlnywebov"/>
        <w:spacing w:before="0" w:beforeAutospacing="0" w:after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6453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 Á P I S N I C A</w:t>
      </w:r>
    </w:p>
    <w:p w:rsidR="00815CA4" w:rsidRPr="00A64535" w:rsidRDefault="00815CA4" w:rsidP="00815CA4">
      <w:pPr>
        <w:pStyle w:val="Normlnywebov"/>
        <w:spacing w:before="0" w:beforeAutospacing="0" w:after="0"/>
        <w:jc w:val="center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A64535">
        <w:rPr>
          <w:rFonts w:asciiTheme="minorHAnsi" w:hAnsiTheme="minorHAnsi" w:cstheme="minorHAnsi"/>
          <w:sz w:val="22"/>
          <w:szCs w:val="22"/>
        </w:rPr>
        <w:t xml:space="preserve">zo zasadnutia komisie pre sociálne veci, zdravotníctvo a nájomné bývanie, ktoré sa 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konalo dňa 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1</w:t>
      </w:r>
      <w:r w:rsidR="0077554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6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0</w:t>
      </w:r>
      <w:r w:rsidR="0077554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6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.202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6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na Mestskom úrade v Hnúšti.</w:t>
      </w:r>
    </w:p>
    <w:p w:rsidR="00815CA4" w:rsidRPr="00A64535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815CA4" w:rsidRPr="00A64535" w:rsidRDefault="00815CA4" w:rsidP="00815CA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Prítomní:</w:t>
      </w:r>
      <w:r w:rsidRPr="00A64535">
        <w:rPr>
          <w:rFonts w:eastAsia="SimSun" w:cstheme="minorHAnsi"/>
          <w:kern w:val="3"/>
          <w:lang w:eastAsia="zh-CN" w:bidi="hi-IN"/>
        </w:rPr>
        <w:t xml:space="preserve"> podľa priloženej prezenčnej listiny</w:t>
      </w:r>
    </w:p>
    <w:p w:rsidR="00815CA4" w:rsidRPr="00A64535" w:rsidRDefault="00815CA4" w:rsidP="00815CA4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Program:</w:t>
      </w:r>
    </w:p>
    <w:p w:rsidR="00815CA4" w:rsidRDefault="00815CA4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A64535">
        <w:rPr>
          <w:rFonts w:eastAsia="Times New Roman" w:cstheme="minorHAnsi"/>
          <w:lang w:eastAsia="sk-SK"/>
        </w:rPr>
        <w:t>1</w:t>
      </w:r>
      <w:bookmarkStart w:id="0" w:name="_Hlk227143430"/>
      <w:r w:rsidRPr="00A64535">
        <w:rPr>
          <w:rFonts w:eastAsia="Times New Roman" w:cstheme="minorHAnsi"/>
          <w:lang w:eastAsia="sk-SK"/>
        </w:rPr>
        <w:t xml:space="preserve">. </w:t>
      </w:r>
      <w:bookmarkEnd w:id="0"/>
      <w:r w:rsidRPr="00A64535">
        <w:rPr>
          <w:rFonts w:eastAsia="Times New Roman" w:cstheme="minorHAnsi"/>
          <w:lang w:eastAsia="sk-SK"/>
        </w:rPr>
        <w:t>Kontrola plnenia uznesení</w:t>
      </w:r>
      <w:r>
        <w:rPr>
          <w:rFonts w:eastAsia="Times New Roman" w:cstheme="minorHAnsi"/>
          <w:lang w:eastAsia="sk-SK"/>
        </w:rPr>
        <w:t xml:space="preserve">  z predchádzajúceho zasadnutia.</w:t>
      </w:r>
    </w:p>
    <w:p w:rsidR="003A0D2D" w:rsidRDefault="006C38C8" w:rsidP="00255087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2</w:t>
      </w:r>
      <w:r w:rsidR="00255087">
        <w:rPr>
          <w:rFonts w:eastAsia="Times New Roman" w:cstheme="minorHAnsi"/>
          <w:lang w:eastAsia="sk-SK"/>
        </w:rPr>
        <w:t xml:space="preserve">. </w:t>
      </w:r>
      <w:r w:rsidR="00255087" w:rsidRPr="00A64535">
        <w:rPr>
          <w:rFonts w:eastAsia="Times New Roman" w:cstheme="minorHAnsi"/>
          <w:lang w:eastAsia="sk-SK"/>
        </w:rPr>
        <w:t xml:space="preserve">Prerokovanie podaných žiadostí </w:t>
      </w:r>
      <w:r w:rsidR="00255087">
        <w:rPr>
          <w:rFonts w:eastAsia="Times New Roman" w:cstheme="minorHAnsi"/>
          <w:lang w:eastAsia="sk-SK"/>
        </w:rPr>
        <w:t>o</w:t>
      </w:r>
      <w:r w:rsidR="00255087" w:rsidRPr="00A64535">
        <w:rPr>
          <w:rFonts w:eastAsia="Times New Roman" w:cstheme="minorHAnsi"/>
          <w:lang w:eastAsia="sk-SK"/>
        </w:rPr>
        <w:t> pridelenie nájomného bytu</w:t>
      </w:r>
      <w:r w:rsidR="003A0D2D">
        <w:rPr>
          <w:rFonts w:eastAsia="Times New Roman" w:cstheme="minorHAnsi"/>
          <w:lang w:eastAsia="sk-SK"/>
        </w:rPr>
        <w:t xml:space="preserve"> a návrhy na zaradenie do zoznamu </w:t>
      </w:r>
    </w:p>
    <w:p w:rsidR="00255087" w:rsidRDefault="003A0D2D" w:rsidP="00255087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žiadateľov/na schválenie pridelenia bytu. </w:t>
      </w:r>
      <w:r w:rsidR="00255087" w:rsidRPr="00A64535">
        <w:rPr>
          <w:rFonts w:eastAsia="Times New Roman" w:cstheme="minorHAnsi"/>
          <w:lang w:eastAsia="sk-SK"/>
        </w:rPr>
        <w:t>.</w:t>
      </w:r>
    </w:p>
    <w:p w:rsidR="00815CA4" w:rsidRDefault="00551D80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1" w:name="_Hlk216171112"/>
      <w:r>
        <w:rPr>
          <w:rFonts w:eastAsia="Times New Roman" w:cstheme="minorHAnsi"/>
          <w:lang w:eastAsia="sk-SK"/>
        </w:rPr>
        <w:t>3</w:t>
      </w:r>
      <w:r w:rsidR="00815CA4">
        <w:rPr>
          <w:rFonts w:eastAsia="Times New Roman" w:cstheme="minorHAnsi"/>
          <w:lang w:eastAsia="sk-SK"/>
        </w:rPr>
        <w:t>. Prerokovanie žiadosti o poskytnutie jednorazovej dávky podľa zákona 417/2013 o pomoci v hmotnej</w:t>
      </w:r>
    </w:p>
    <w:p w:rsidR="00815CA4" w:rsidRDefault="00815CA4" w:rsidP="00815CA4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  núdzi</w:t>
      </w:r>
      <w:r w:rsidRPr="00A64535">
        <w:rPr>
          <w:rFonts w:cstheme="minorHAnsi"/>
        </w:rPr>
        <w:t>.</w:t>
      </w:r>
    </w:p>
    <w:p w:rsidR="001F4633" w:rsidRDefault="00551D80" w:rsidP="00815C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1F4633">
        <w:rPr>
          <w:rFonts w:cstheme="minorHAnsi"/>
        </w:rPr>
        <w:t xml:space="preserve">. Zhodnotenie práce Komunitného centra za rok 2025 – predkladá Mgr. </w:t>
      </w:r>
      <w:proofErr w:type="spellStart"/>
      <w:r w:rsidR="001F4633">
        <w:rPr>
          <w:rFonts w:cstheme="minorHAnsi"/>
        </w:rPr>
        <w:t>Demeová</w:t>
      </w:r>
      <w:proofErr w:type="spellEnd"/>
      <w:r w:rsidR="00815CA4">
        <w:rPr>
          <w:rFonts w:cstheme="minorHAnsi"/>
        </w:rPr>
        <w:t>.</w:t>
      </w:r>
    </w:p>
    <w:p w:rsidR="000071F1" w:rsidRDefault="00551D80" w:rsidP="00815C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BC2590">
        <w:rPr>
          <w:rFonts w:cstheme="minorHAnsi"/>
        </w:rPr>
        <w:t xml:space="preserve">. </w:t>
      </w:r>
      <w:r w:rsidR="000071F1">
        <w:rPr>
          <w:rFonts w:cstheme="minorHAnsi"/>
        </w:rPr>
        <w:t xml:space="preserve">Informácia o priebehu realizovaných projektoch a projektových zámeroch v oblasti sociálnych </w:t>
      </w:r>
    </w:p>
    <w:p w:rsidR="000071F1" w:rsidRDefault="000071F1" w:rsidP="00815C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služieb, TSP, OPS, MOPS- predkladajú </w:t>
      </w:r>
      <w:proofErr w:type="spellStart"/>
      <w:r>
        <w:rPr>
          <w:rFonts w:cstheme="minorHAnsi"/>
        </w:rPr>
        <w:t>Stejskalová</w:t>
      </w:r>
      <w:proofErr w:type="spellEnd"/>
      <w:r>
        <w:rPr>
          <w:rFonts w:cstheme="minorHAnsi"/>
        </w:rPr>
        <w:t xml:space="preserve">, Ing. </w:t>
      </w:r>
      <w:proofErr w:type="spellStart"/>
      <w:r>
        <w:rPr>
          <w:rFonts w:cstheme="minorHAnsi"/>
        </w:rPr>
        <w:t>Václaviková</w:t>
      </w:r>
      <w:proofErr w:type="spellEnd"/>
    </w:p>
    <w:p w:rsidR="00F50F09" w:rsidRDefault="000071F1" w:rsidP="00815C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BC2590">
        <w:rPr>
          <w:rFonts w:cstheme="minorHAnsi"/>
        </w:rPr>
        <w:t>.</w:t>
      </w:r>
      <w:bookmarkStart w:id="2" w:name="_Hlk164868536"/>
      <w:bookmarkEnd w:id="1"/>
      <w:r w:rsidR="00BC2590">
        <w:rPr>
          <w:rFonts w:cstheme="minorHAnsi"/>
        </w:rPr>
        <w:t xml:space="preserve"> </w:t>
      </w:r>
      <w:r w:rsidR="00FD4BD8">
        <w:rPr>
          <w:rFonts w:cstheme="minorHAnsi"/>
        </w:rPr>
        <w:t>Správa o čerpaní rozpočtu</w:t>
      </w:r>
      <w:r w:rsidR="00F50F09">
        <w:rPr>
          <w:rFonts w:cstheme="minorHAnsi"/>
        </w:rPr>
        <w:t xml:space="preserve"> príspevok na stravovanie a príspevok pri narodení za rok 2025 – predkladá </w:t>
      </w:r>
    </w:p>
    <w:p w:rsidR="00815CA4" w:rsidRDefault="00F50F09" w:rsidP="00815C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Mgr. Bálintová</w:t>
      </w:r>
    </w:p>
    <w:p w:rsidR="00F50F09" w:rsidRDefault="00F50F09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7</w:t>
      </w:r>
      <w:r w:rsidR="00BC2590">
        <w:rPr>
          <w:rFonts w:eastAsia="Times New Roman" w:cstheme="minorHAnsi"/>
          <w:lang w:eastAsia="sk-SK"/>
        </w:rPr>
        <w:t xml:space="preserve">. </w:t>
      </w:r>
      <w:bookmarkStart w:id="3" w:name="_Hlk232758486"/>
      <w:r>
        <w:rPr>
          <w:rFonts w:eastAsia="Times New Roman" w:cstheme="minorHAnsi"/>
          <w:lang w:eastAsia="sk-SK"/>
        </w:rPr>
        <w:t xml:space="preserve">Informatívna správa o sociálnej pomoci, opatrovateľskej službe, terénnej sociálnej práce, správa </w:t>
      </w:r>
    </w:p>
    <w:p w:rsidR="00467C6C" w:rsidRDefault="00F50F09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o stave obyvateľov v hmotnej núdzi a nezamestnanosti v meste Hnúšťa, správa o</w:t>
      </w:r>
      <w:r w:rsidR="00467C6C">
        <w:rPr>
          <w:rFonts w:eastAsia="Times New Roman" w:cstheme="minorHAnsi"/>
          <w:lang w:eastAsia="sk-SK"/>
        </w:rPr>
        <w:t xml:space="preserve"> priebežnom plnení </w:t>
      </w:r>
    </w:p>
    <w:p w:rsidR="00F50F09" w:rsidRDefault="00467C6C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</w:t>
      </w:r>
      <w:r w:rsidR="00F50F09">
        <w:rPr>
          <w:rFonts w:eastAsia="Times New Roman" w:cstheme="minorHAnsi"/>
          <w:lang w:eastAsia="sk-SK"/>
        </w:rPr>
        <w:t>KPSS</w:t>
      </w:r>
      <w:r>
        <w:rPr>
          <w:rFonts w:eastAsia="Times New Roman" w:cstheme="minorHAnsi"/>
          <w:lang w:eastAsia="sk-SK"/>
        </w:rPr>
        <w:t xml:space="preserve"> a PHSR</w:t>
      </w:r>
    </w:p>
    <w:p w:rsidR="00F50F09" w:rsidRDefault="00F50F09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 – predkladajú Mgr. Bálintová, terénni sociálni pracovníci, PhDr. Kováčová, Ing. </w:t>
      </w:r>
      <w:proofErr w:type="spellStart"/>
      <w:r>
        <w:rPr>
          <w:rFonts w:eastAsia="Times New Roman" w:cstheme="minorHAnsi"/>
          <w:lang w:eastAsia="sk-SK"/>
        </w:rPr>
        <w:t>Václaviková</w:t>
      </w:r>
      <w:proofErr w:type="spellEnd"/>
    </w:p>
    <w:p w:rsidR="00815CA4" w:rsidRDefault="00F50F09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4" w:name="_Hlk232760529"/>
      <w:bookmarkEnd w:id="3"/>
      <w:r>
        <w:rPr>
          <w:rFonts w:eastAsia="Times New Roman" w:cstheme="minorHAnsi"/>
          <w:lang w:eastAsia="sk-SK"/>
        </w:rPr>
        <w:t>8. Rôzne</w:t>
      </w:r>
      <w:r w:rsidR="00815CA4">
        <w:rPr>
          <w:rFonts w:eastAsia="Times New Roman" w:cstheme="minorHAnsi"/>
          <w:lang w:eastAsia="sk-SK"/>
        </w:rPr>
        <w:t>, diskusia</w:t>
      </w:r>
    </w:p>
    <w:bookmarkEnd w:id="2"/>
    <w:p w:rsidR="00815CA4" w:rsidRPr="00A64535" w:rsidRDefault="00815CA4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bookmarkEnd w:id="4"/>
    <w:p w:rsidR="00815CA4" w:rsidRPr="00A64535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Prítomných privítala a zasadnutie komisie otvoril</w:t>
      </w:r>
      <w:r>
        <w:rPr>
          <w:rFonts w:eastAsia="SimSun" w:cstheme="minorHAnsi"/>
          <w:kern w:val="3"/>
          <w:lang w:eastAsia="zh-CN" w:bidi="hi-IN"/>
        </w:rPr>
        <w:t xml:space="preserve">a Mgr. Katarína </w:t>
      </w:r>
      <w:proofErr w:type="spellStart"/>
      <w:r>
        <w:rPr>
          <w:rFonts w:eastAsia="SimSun" w:cstheme="minorHAnsi"/>
          <w:kern w:val="3"/>
          <w:lang w:eastAsia="zh-CN" w:bidi="hi-IN"/>
        </w:rPr>
        <w:t>Moncoľová</w:t>
      </w:r>
      <w:proofErr w:type="spellEnd"/>
      <w:r>
        <w:rPr>
          <w:rFonts w:eastAsia="SimSun" w:cstheme="minorHAnsi"/>
          <w:kern w:val="3"/>
          <w:lang w:eastAsia="zh-CN" w:bidi="hi-IN"/>
        </w:rPr>
        <w:t xml:space="preserve"> </w:t>
      </w:r>
      <w:r w:rsidRPr="00A64535">
        <w:rPr>
          <w:rFonts w:eastAsia="SimSun" w:cstheme="minorHAnsi"/>
          <w:kern w:val="3"/>
          <w:lang w:eastAsia="zh-CN" w:bidi="hi-IN"/>
        </w:rPr>
        <w:t xml:space="preserve">– </w:t>
      </w:r>
      <w:r>
        <w:rPr>
          <w:rFonts w:eastAsia="SimSun" w:cstheme="minorHAnsi"/>
          <w:kern w:val="3"/>
          <w:lang w:eastAsia="zh-CN" w:bidi="hi-IN"/>
        </w:rPr>
        <w:t xml:space="preserve">predsedníčka </w:t>
      </w:r>
      <w:r w:rsidRPr="00A64535">
        <w:rPr>
          <w:rFonts w:eastAsia="SimSun" w:cstheme="minorHAnsi"/>
          <w:kern w:val="3"/>
          <w:lang w:eastAsia="zh-CN" w:bidi="hi-IN"/>
        </w:rPr>
        <w:t xml:space="preserve">komisie. </w:t>
      </w:r>
    </w:p>
    <w:p w:rsidR="00815CA4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 xml:space="preserve">Ospravedlnení: </w:t>
      </w:r>
      <w:r w:rsidR="00454A78">
        <w:rPr>
          <w:rFonts w:eastAsia="SimSun" w:cstheme="minorHAnsi"/>
          <w:kern w:val="3"/>
          <w:lang w:eastAsia="zh-CN" w:bidi="hi-IN"/>
        </w:rPr>
        <w:t>PhDr. Kováčová</w:t>
      </w:r>
    </w:p>
    <w:p w:rsidR="00815CA4" w:rsidRPr="00A64535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Konštatoval</w:t>
      </w:r>
      <w:r>
        <w:rPr>
          <w:rFonts w:eastAsia="SimSun" w:cstheme="minorHAnsi"/>
          <w:kern w:val="3"/>
          <w:lang w:eastAsia="zh-CN" w:bidi="hi-IN"/>
        </w:rPr>
        <w:t>a</w:t>
      </w:r>
      <w:r w:rsidRPr="00A64535">
        <w:rPr>
          <w:rFonts w:eastAsia="SimSun" w:cstheme="minorHAnsi"/>
          <w:kern w:val="3"/>
          <w:lang w:eastAsia="zh-CN" w:bidi="hi-IN"/>
        </w:rPr>
        <w:t xml:space="preserve">, že komisia je uznášania schopná. </w:t>
      </w:r>
    </w:p>
    <w:p w:rsidR="00815CA4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Komisia začala svoje rokovanie o 15.30 hod.</w:t>
      </w:r>
    </w:p>
    <w:p w:rsidR="00BD6AE1" w:rsidRPr="00A64535" w:rsidRDefault="00BD6AE1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815CA4" w:rsidRPr="00A64535" w:rsidRDefault="003A0D2D" w:rsidP="00815CA4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>
        <w:rPr>
          <w:rFonts w:eastAsia="Times New Roman" w:cstheme="minorHAnsi"/>
          <w:b/>
          <w:lang w:eastAsia="sk-SK"/>
        </w:rPr>
        <w:t>1</w:t>
      </w:r>
      <w:r w:rsidR="00815CA4" w:rsidRPr="00283DB2">
        <w:rPr>
          <w:rFonts w:eastAsia="Times New Roman" w:cstheme="minorHAnsi"/>
          <w:b/>
          <w:lang w:eastAsia="sk-SK"/>
        </w:rPr>
        <w:t xml:space="preserve">. </w:t>
      </w:r>
      <w:r w:rsidR="00815CA4">
        <w:rPr>
          <w:rFonts w:eastAsia="SimSun" w:cstheme="minorHAnsi"/>
          <w:b/>
          <w:bCs/>
          <w:kern w:val="3"/>
          <w:lang w:eastAsia="zh-CN" w:bidi="hi-IN"/>
        </w:rPr>
        <w:t>K</w:t>
      </w:r>
      <w:r w:rsidR="00815CA4" w:rsidRPr="00A64535">
        <w:rPr>
          <w:rFonts w:eastAsia="SimSun" w:cstheme="minorHAnsi"/>
          <w:b/>
          <w:bCs/>
          <w:kern w:val="3"/>
          <w:lang w:eastAsia="zh-CN" w:bidi="hi-IN"/>
        </w:rPr>
        <w:t>ontrola plnenia uznesení</w:t>
      </w:r>
      <w:bookmarkStart w:id="5" w:name="_Hlk216162856"/>
    </w:p>
    <w:p w:rsidR="00815CA4" w:rsidRDefault="00815CA4" w:rsidP="00815CA4">
      <w:pPr>
        <w:suppressAutoHyphens/>
        <w:spacing w:after="0"/>
        <w:jc w:val="both"/>
        <w:textAlignment w:val="baseline"/>
        <w:rPr>
          <w:rFonts w:cstheme="minorHAnsi"/>
        </w:rPr>
      </w:pPr>
      <w:bookmarkStart w:id="6" w:name="_Hlk232581469"/>
      <w:r w:rsidRPr="00A64535">
        <w:rPr>
          <w:rFonts w:cstheme="minorHAnsi"/>
        </w:rPr>
        <w:t>Uzneseni</w:t>
      </w:r>
      <w:r>
        <w:rPr>
          <w:rFonts w:cstheme="minorHAnsi"/>
        </w:rPr>
        <w:t xml:space="preserve">e č. </w:t>
      </w:r>
      <w:r w:rsidR="00454A78">
        <w:rPr>
          <w:rFonts w:cstheme="minorHAnsi"/>
        </w:rPr>
        <w:t>45</w:t>
      </w:r>
      <w:r>
        <w:rPr>
          <w:rFonts w:cstheme="minorHAnsi"/>
        </w:rPr>
        <w:t>/7</w:t>
      </w:r>
      <w:r w:rsidR="00454A78">
        <w:rPr>
          <w:rFonts w:cstheme="minorHAnsi"/>
        </w:rPr>
        <w:t>5</w:t>
      </w:r>
      <w:r>
        <w:rPr>
          <w:rFonts w:cstheme="minorHAnsi"/>
        </w:rPr>
        <w:t>7/2026 zo dňa 2</w:t>
      </w:r>
      <w:r w:rsidR="00454A78">
        <w:rPr>
          <w:rFonts w:cstheme="minorHAnsi"/>
        </w:rPr>
        <w:t>8</w:t>
      </w:r>
      <w:r>
        <w:rPr>
          <w:rFonts w:cstheme="minorHAnsi"/>
        </w:rPr>
        <w:t>.0</w:t>
      </w:r>
      <w:r w:rsidR="00454A78">
        <w:rPr>
          <w:rFonts w:cstheme="minorHAnsi"/>
        </w:rPr>
        <w:t>4</w:t>
      </w:r>
      <w:r>
        <w:rPr>
          <w:rFonts w:cstheme="minorHAnsi"/>
        </w:rPr>
        <w:t xml:space="preserve">.2026 </w:t>
      </w:r>
      <w:bookmarkEnd w:id="5"/>
      <w:bookmarkEnd w:id="6"/>
      <w:r>
        <w:rPr>
          <w:rFonts w:cstheme="minorHAnsi"/>
        </w:rPr>
        <w:t xml:space="preserve">– </w:t>
      </w:r>
      <w:r w:rsidR="00454A78">
        <w:rPr>
          <w:rFonts w:cstheme="minorHAnsi"/>
        </w:rPr>
        <w:t>splnené – žiadosť zapísaná do zoznamu žiadateľov</w:t>
      </w:r>
    </w:p>
    <w:p w:rsidR="002F1ECC" w:rsidRDefault="002F1ECC" w:rsidP="00815CA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>Uzneseni</w:t>
      </w:r>
      <w:r>
        <w:rPr>
          <w:rFonts w:cstheme="minorHAnsi"/>
        </w:rPr>
        <w:t>e č. 45/758/2026 zo dňa 28.04.2026 – splnené – nájomná zmluva uzatvorená od 01.05.2026 do 31.07.2026, prihlásenie na trvalý pobyt 12.05.2026</w:t>
      </w:r>
    </w:p>
    <w:p w:rsidR="00815CA4" w:rsidRDefault="002F1ECC" w:rsidP="00815CA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>Uzneseni</w:t>
      </w:r>
      <w:r>
        <w:rPr>
          <w:rFonts w:cstheme="minorHAnsi"/>
        </w:rPr>
        <w:t>e č. 45/759/2026 zo dňa 28.04.2026 – splnené – nájomná zmluva uzatvorená od 01.05.2026 do 31.07.2026, prihlásenie na trvalý pobyt nie</w:t>
      </w:r>
    </w:p>
    <w:p w:rsidR="009C5C10" w:rsidRDefault="009C5C10" w:rsidP="00815CA4">
      <w:pPr>
        <w:suppressAutoHyphens/>
        <w:spacing w:after="0"/>
        <w:jc w:val="both"/>
        <w:textAlignment w:val="baseline"/>
        <w:rPr>
          <w:rFonts w:eastAsia="Times New Roman" w:cstheme="minorHAnsi"/>
          <w:b/>
          <w:lang w:eastAsia="sk-SK"/>
        </w:rPr>
      </w:pPr>
    </w:p>
    <w:p w:rsidR="00815CA4" w:rsidRDefault="003A0D2D" w:rsidP="00815CA4">
      <w:pPr>
        <w:suppressAutoHyphens/>
        <w:spacing w:after="0"/>
        <w:jc w:val="both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2</w:t>
      </w:r>
      <w:r w:rsidR="00815CA4" w:rsidRPr="00646716">
        <w:rPr>
          <w:rFonts w:eastAsia="Times New Roman" w:cstheme="minorHAnsi"/>
          <w:b/>
          <w:lang w:eastAsia="sk-SK"/>
        </w:rPr>
        <w:t xml:space="preserve">. </w:t>
      </w:r>
      <w:bookmarkStart w:id="7" w:name="_Hlk216257771"/>
      <w:r w:rsidR="00815CA4" w:rsidRPr="00646716">
        <w:rPr>
          <w:rFonts w:eastAsia="Times New Roman" w:cstheme="minorHAnsi"/>
          <w:b/>
          <w:lang w:eastAsia="sk-SK"/>
        </w:rPr>
        <w:t>Prerokovanie podaných žiadostí o pridelenie nájomného bytu.</w:t>
      </w:r>
    </w:p>
    <w:bookmarkEnd w:id="7"/>
    <w:p w:rsidR="00BD6AE1" w:rsidRDefault="00860148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SimSun" w:cstheme="minorHAnsi"/>
          <w:b/>
          <w:kern w:val="3"/>
          <w:lang w:eastAsia="zh-CN" w:bidi="hi-IN"/>
        </w:rPr>
        <w:t xml:space="preserve">Milan </w:t>
      </w:r>
      <w:proofErr w:type="spellStart"/>
      <w:r>
        <w:rPr>
          <w:rFonts w:eastAsia="SimSun" w:cstheme="minorHAnsi"/>
          <w:b/>
          <w:kern w:val="3"/>
          <w:lang w:eastAsia="zh-CN" w:bidi="hi-IN"/>
        </w:rPr>
        <w:t>Gabčo</w:t>
      </w:r>
      <w:proofErr w:type="spellEnd"/>
      <w:r>
        <w:rPr>
          <w:rFonts w:eastAsia="SimSun" w:cstheme="minorHAnsi"/>
          <w:b/>
          <w:kern w:val="3"/>
          <w:lang w:eastAsia="zh-CN" w:bidi="hi-IN"/>
        </w:rPr>
        <w:t xml:space="preserve"> a Daniela Pechová</w:t>
      </w:r>
      <w:r w:rsidR="00BD6AE1">
        <w:rPr>
          <w:rFonts w:eastAsia="SimSun" w:cstheme="minorHAnsi"/>
          <w:kern w:val="3"/>
          <w:lang w:eastAsia="zh-CN" w:bidi="hi-IN"/>
        </w:rPr>
        <w:t xml:space="preserve"> –</w:t>
      </w:r>
      <w:r w:rsidR="00445F9B">
        <w:rPr>
          <w:rFonts w:eastAsia="SimSun" w:cstheme="minorHAnsi"/>
          <w:kern w:val="3"/>
          <w:lang w:eastAsia="zh-CN" w:bidi="hi-IN"/>
        </w:rPr>
        <w:t xml:space="preserve"> </w:t>
      </w:r>
      <w:bookmarkStart w:id="8" w:name="_Hlk232754055"/>
      <w:r w:rsidR="00445F9B">
        <w:rPr>
          <w:rFonts w:eastAsia="SimSun" w:cstheme="minorHAnsi"/>
          <w:kern w:val="3"/>
          <w:lang w:eastAsia="zh-CN" w:bidi="hi-IN"/>
        </w:rPr>
        <w:t>osobne sa zúčastnil zasadnutia komisie</w:t>
      </w:r>
      <w:bookmarkEnd w:id="8"/>
      <w:r w:rsidR="00445F9B">
        <w:rPr>
          <w:rFonts w:eastAsia="SimSun" w:cstheme="minorHAnsi"/>
          <w:kern w:val="3"/>
          <w:lang w:eastAsia="zh-CN" w:bidi="hi-IN"/>
        </w:rPr>
        <w:t>. Ž</w:t>
      </w:r>
      <w:r>
        <w:rPr>
          <w:rFonts w:eastAsia="SimSun" w:cstheme="minorHAnsi"/>
          <w:kern w:val="3"/>
          <w:lang w:eastAsia="zh-CN" w:bidi="hi-IN"/>
        </w:rPr>
        <w:t>iadosť zaradená  do zoznamu žiadateľov 14.10.2025 – stále bývajú v podnájme, on poberá starobný dôchodok</w:t>
      </w:r>
      <w:r w:rsidR="00A96A61">
        <w:rPr>
          <w:rFonts w:eastAsia="SimSun" w:cstheme="minorHAnsi"/>
          <w:kern w:val="3"/>
          <w:lang w:eastAsia="zh-CN" w:bidi="hi-IN"/>
        </w:rPr>
        <w:t xml:space="preserve"> 297,70 €</w:t>
      </w:r>
      <w:r>
        <w:rPr>
          <w:rFonts w:eastAsia="SimSun" w:cstheme="minorHAnsi"/>
          <w:kern w:val="3"/>
          <w:lang w:eastAsia="zh-CN" w:bidi="hi-IN"/>
        </w:rPr>
        <w:t>, ona starobný a</w:t>
      </w:r>
      <w:r w:rsidR="009519E7">
        <w:rPr>
          <w:rFonts w:eastAsia="SimSun" w:cstheme="minorHAnsi"/>
          <w:kern w:val="3"/>
          <w:lang w:eastAsia="zh-CN" w:bidi="hi-IN"/>
        </w:rPr>
        <w:t> </w:t>
      </w:r>
      <w:r>
        <w:rPr>
          <w:rFonts w:eastAsia="SimSun" w:cstheme="minorHAnsi"/>
          <w:kern w:val="3"/>
          <w:lang w:eastAsia="zh-CN" w:bidi="hi-IN"/>
        </w:rPr>
        <w:t>vdovský</w:t>
      </w:r>
      <w:r w:rsidR="009519E7">
        <w:rPr>
          <w:rFonts w:eastAsia="SimSun" w:cstheme="minorHAnsi"/>
          <w:kern w:val="3"/>
          <w:lang w:eastAsia="zh-CN" w:bidi="hi-IN"/>
        </w:rPr>
        <w:t xml:space="preserve"> dôchodok</w:t>
      </w:r>
      <w:r w:rsidR="00D720CD">
        <w:rPr>
          <w:rFonts w:eastAsia="SimSun" w:cstheme="minorHAnsi"/>
          <w:kern w:val="3"/>
          <w:lang w:eastAsia="zh-CN" w:bidi="hi-IN"/>
        </w:rPr>
        <w:t xml:space="preserve"> 899,60 €.</w:t>
      </w:r>
      <w:r w:rsidR="00B92BAC">
        <w:rPr>
          <w:rFonts w:eastAsia="SimSun" w:cstheme="minorHAnsi"/>
          <w:kern w:val="3"/>
          <w:lang w:eastAsia="zh-CN" w:bidi="hi-IN"/>
        </w:rPr>
        <w:t xml:space="preserve"> B</w:t>
      </w:r>
      <w:r>
        <w:rPr>
          <w:rFonts w:eastAsia="SimSun" w:cstheme="minorHAnsi"/>
          <w:kern w:val="3"/>
          <w:lang w:eastAsia="zh-CN" w:bidi="hi-IN"/>
        </w:rPr>
        <w:t>ýva</w:t>
      </w:r>
      <w:r w:rsidR="00B92BAC">
        <w:rPr>
          <w:rFonts w:eastAsia="SimSun" w:cstheme="minorHAnsi"/>
          <w:kern w:val="3"/>
          <w:lang w:eastAsia="zh-CN" w:bidi="hi-IN"/>
        </w:rPr>
        <w:t xml:space="preserve">jú </w:t>
      </w:r>
      <w:r>
        <w:rPr>
          <w:rFonts w:eastAsia="SimSun" w:cstheme="minorHAnsi"/>
          <w:kern w:val="3"/>
          <w:lang w:eastAsia="zh-CN" w:bidi="hi-IN"/>
        </w:rPr>
        <w:t>v</w:t>
      </w:r>
      <w:r w:rsidR="00CF14EF">
        <w:rPr>
          <w:rFonts w:eastAsia="SimSun" w:cstheme="minorHAnsi"/>
          <w:kern w:val="3"/>
          <w:lang w:eastAsia="zh-CN" w:bidi="hi-IN"/>
        </w:rPr>
        <w:t> </w:t>
      </w:r>
      <w:r>
        <w:rPr>
          <w:rFonts w:eastAsia="SimSun" w:cstheme="minorHAnsi"/>
          <w:kern w:val="3"/>
          <w:lang w:eastAsia="zh-CN" w:bidi="hi-IN"/>
        </w:rPr>
        <w:t>podnájme</w:t>
      </w:r>
      <w:r w:rsidR="00CF14EF">
        <w:rPr>
          <w:rFonts w:eastAsia="SimSun" w:cstheme="minorHAnsi"/>
          <w:kern w:val="3"/>
          <w:lang w:eastAsia="zh-CN" w:bidi="hi-IN"/>
        </w:rPr>
        <w:t>.</w:t>
      </w:r>
      <w:r w:rsidR="00D720CD">
        <w:rPr>
          <w:rFonts w:eastAsia="SimSun" w:cstheme="minorHAnsi"/>
          <w:kern w:val="3"/>
          <w:lang w:eastAsia="zh-CN" w:bidi="hi-IN"/>
        </w:rPr>
        <w:t xml:space="preserve"> </w:t>
      </w:r>
      <w:r w:rsidR="00B92BAC">
        <w:rPr>
          <w:rFonts w:eastAsia="SimSun" w:cstheme="minorHAnsi"/>
          <w:kern w:val="3"/>
          <w:lang w:eastAsia="zh-CN" w:bidi="hi-IN"/>
        </w:rPr>
        <w:t>Nie sú vlastníci nehnuteľnosti  a nemajú n</w:t>
      </w:r>
      <w:r w:rsidR="00BD6AE1">
        <w:rPr>
          <w:rFonts w:eastAsia="Times New Roman" w:cstheme="minorHAnsi"/>
          <w:lang w:eastAsia="sk-SK"/>
        </w:rPr>
        <w:t>edoplatky voči mestu Hnúšťa</w:t>
      </w:r>
      <w:r w:rsidR="00B92BAC">
        <w:rPr>
          <w:rFonts w:eastAsia="Times New Roman" w:cstheme="minorHAnsi"/>
          <w:lang w:eastAsia="sk-SK"/>
        </w:rPr>
        <w:t>.</w:t>
      </w:r>
      <w:r w:rsidR="00BD6AE1">
        <w:rPr>
          <w:rFonts w:eastAsia="Times New Roman" w:cstheme="minorHAnsi"/>
          <w:lang w:eastAsia="sk-SK"/>
        </w:rPr>
        <w:t xml:space="preserve">  </w:t>
      </w:r>
      <w:r w:rsidR="00D720CD">
        <w:rPr>
          <w:rFonts w:eastAsia="Times New Roman" w:cstheme="minorHAnsi"/>
          <w:lang w:eastAsia="sk-SK"/>
        </w:rPr>
        <w:t xml:space="preserve">Pán </w:t>
      </w:r>
      <w:proofErr w:type="spellStart"/>
      <w:r w:rsidR="00D720CD">
        <w:rPr>
          <w:rFonts w:eastAsia="Times New Roman" w:cstheme="minorHAnsi"/>
          <w:lang w:eastAsia="sk-SK"/>
        </w:rPr>
        <w:t>Gabčo</w:t>
      </w:r>
      <w:proofErr w:type="spellEnd"/>
      <w:r w:rsidR="00D720CD">
        <w:rPr>
          <w:rFonts w:eastAsia="Times New Roman" w:cstheme="minorHAnsi"/>
          <w:lang w:eastAsia="sk-SK"/>
        </w:rPr>
        <w:t xml:space="preserve"> je dlhodobý člen Dychovej hudby v Hnúšti</w:t>
      </w:r>
    </w:p>
    <w:p w:rsidR="00B92BAC" w:rsidRDefault="00B92BAC" w:rsidP="00B92BAC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Komisia navrhuje prideliť byt č. 4, Školská 225/24 pre Milana </w:t>
      </w:r>
      <w:proofErr w:type="spellStart"/>
      <w:r>
        <w:rPr>
          <w:rFonts w:eastAsia="Times New Roman" w:cstheme="minorHAnsi"/>
          <w:lang w:eastAsia="sk-SK"/>
        </w:rPr>
        <w:t>Gabč</w:t>
      </w:r>
      <w:r w:rsidR="00636270">
        <w:rPr>
          <w:rFonts w:eastAsia="Times New Roman" w:cstheme="minorHAnsi"/>
          <w:lang w:eastAsia="sk-SK"/>
        </w:rPr>
        <w:t>a</w:t>
      </w:r>
      <w:proofErr w:type="spellEnd"/>
      <w:r>
        <w:rPr>
          <w:rFonts w:eastAsia="Times New Roman" w:cstheme="minorHAnsi"/>
          <w:lang w:eastAsia="sk-SK"/>
        </w:rPr>
        <w:t xml:space="preserve"> a Danielu Pechovú 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9" w:name="_Hlk232593562"/>
      <w:bookmarkStart w:id="10" w:name="_Hlk227229831"/>
      <w:r>
        <w:rPr>
          <w:rFonts w:eastAsia="Times New Roman" w:cstheme="minorHAnsi"/>
          <w:lang w:eastAsia="sk-SK"/>
        </w:rPr>
        <w:t xml:space="preserve">Hlasovanie: za: </w:t>
      </w:r>
      <w:r w:rsidR="00B92BAC">
        <w:rPr>
          <w:rFonts w:eastAsia="Times New Roman" w:cstheme="minorHAnsi"/>
          <w:lang w:eastAsia="sk-SK"/>
        </w:rPr>
        <w:t xml:space="preserve">6 </w:t>
      </w:r>
      <w:r>
        <w:rPr>
          <w:rFonts w:eastAsia="Times New Roman" w:cstheme="minorHAnsi"/>
          <w:lang w:eastAsia="sk-SK"/>
        </w:rPr>
        <w:t xml:space="preserve">proti: 0 zdržal sa: 0 </w:t>
      </w:r>
    </w:p>
    <w:bookmarkEnd w:id="9"/>
    <w:p w:rsidR="00687CA1" w:rsidRDefault="00687CA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636270" w:rsidRDefault="00687CA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2E7E31">
        <w:rPr>
          <w:rFonts w:eastAsia="Times New Roman" w:cstheme="minorHAnsi"/>
          <w:b/>
          <w:lang w:eastAsia="sk-SK"/>
        </w:rPr>
        <w:t>Zdenko Radič</w:t>
      </w:r>
      <w:r w:rsidR="002E7E31">
        <w:rPr>
          <w:rFonts w:eastAsia="Times New Roman" w:cstheme="minorHAnsi"/>
          <w:b/>
          <w:lang w:eastAsia="sk-SK"/>
        </w:rPr>
        <w:t xml:space="preserve"> a manželka Karolína Radičová </w:t>
      </w:r>
      <w:r w:rsidR="00445F9B">
        <w:rPr>
          <w:rFonts w:eastAsia="Times New Roman" w:cstheme="minorHAnsi"/>
          <w:b/>
          <w:lang w:eastAsia="sk-SK"/>
        </w:rPr>
        <w:t xml:space="preserve">- </w:t>
      </w:r>
      <w:r w:rsidR="00445F9B">
        <w:rPr>
          <w:rFonts w:eastAsia="SimSun" w:cstheme="minorHAnsi"/>
          <w:kern w:val="3"/>
          <w:lang w:eastAsia="zh-CN" w:bidi="hi-IN"/>
        </w:rPr>
        <w:t>osobne sa zúčastnil zasadnutia komisie</w:t>
      </w:r>
      <w:r w:rsidR="00445F9B">
        <w:rPr>
          <w:rFonts w:eastAsia="SimSun" w:cstheme="minorHAnsi"/>
          <w:kern w:val="3"/>
          <w:lang w:eastAsia="zh-CN" w:bidi="hi-IN"/>
        </w:rPr>
        <w:t>. M</w:t>
      </w:r>
      <w:r w:rsidR="00636270">
        <w:rPr>
          <w:rFonts w:eastAsia="Times New Roman" w:cstheme="minorHAnsi"/>
          <w:lang w:eastAsia="sk-SK"/>
        </w:rPr>
        <w:t xml:space="preserve">ajú dve deti, bývajú na slobodárni UBYKA . On pracuje LOWA PRODUCTION </w:t>
      </w:r>
      <w:proofErr w:type="spellStart"/>
      <w:r w:rsidR="00636270">
        <w:rPr>
          <w:rFonts w:eastAsia="Times New Roman" w:cstheme="minorHAnsi"/>
          <w:lang w:eastAsia="sk-SK"/>
        </w:rPr>
        <w:t>s.r.o</w:t>
      </w:r>
      <w:proofErr w:type="spellEnd"/>
      <w:r w:rsidR="00636270">
        <w:rPr>
          <w:rFonts w:eastAsia="Times New Roman" w:cstheme="minorHAnsi"/>
          <w:lang w:eastAsia="sk-SK"/>
        </w:rPr>
        <w:t>. v</w:t>
      </w:r>
      <w:r w:rsidR="00A400EE">
        <w:rPr>
          <w:rFonts w:eastAsia="Times New Roman" w:cstheme="minorHAnsi"/>
          <w:lang w:eastAsia="sk-SK"/>
        </w:rPr>
        <w:t> </w:t>
      </w:r>
      <w:r w:rsidR="00636270">
        <w:rPr>
          <w:rFonts w:eastAsia="Times New Roman" w:cstheme="minorHAnsi"/>
          <w:lang w:eastAsia="sk-SK"/>
        </w:rPr>
        <w:t>Klenovci</w:t>
      </w:r>
      <w:r w:rsidR="00A400EE">
        <w:rPr>
          <w:rFonts w:eastAsia="Times New Roman" w:cstheme="minorHAnsi"/>
          <w:lang w:eastAsia="sk-SK"/>
        </w:rPr>
        <w:t xml:space="preserve"> – mzda 916 € brutto. </w:t>
      </w:r>
      <w:r w:rsidR="00636270">
        <w:rPr>
          <w:rFonts w:eastAsia="Times New Roman" w:cstheme="minorHAnsi"/>
          <w:lang w:eastAsia="sk-SK"/>
        </w:rPr>
        <w:t xml:space="preserve">Manželka je evidovaná na úrade práce. Nie sú vlastníci nehnuteľnosti a nemajú nedoplatky voči mestu Hnúšťa. Chýba potvrdenie manželky o evidencii na úrade práce. </w:t>
      </w:r>
      <w:bookmarkStart w:id="11" w:name="_Hlk232662036"/>
      <w:r w:rsidR="00636270">
        <w:rPr>
          <w:rFonts w:eastAsia="Times New Roman" w:cstheme="minorHAnsi"/>
          <w:lang w:eastAsia="sk-SK"/>
        </w:rPr>
        <w:t>Po doplnení potvrdenia žiadosť spĺňa podmienky na zaradenie do zoznamu žiadateľov. Komisia navrhuje zaradiť žiadosť do zoznamu žia</w:t>
      </w:r>
      <w:r w:rsidR="006547F8">
        <w:rPr>
          <w:rFonts w:eastAsia="Times New Roman" w:cstheme="minorHAnsi"/>
          <w:lang w:eastAsia="sk-SK"/>
        </w:rPr>
        <w:t>d</w:t>
      </w:r>
      <w:r w:rsidR="00636270">
        <w:rPr>
          <w:rFonts w:eastAsia="Times New Roman" w:cstheme="minorHAnsi"/>
          <w:lang w:eastAsia="sk-SK"/>
        </w:rPr>
        <w:t>ateľov.</w:t>
      </w:r>
    </w:p>
    <w:p w:rsidR="00636270" w:rsidRDefault="00636270" w:rsidP="00636270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6 proti: 0 zdržal sa: 0 </w:t>
      </w:r>
    </w:p>
    <w:p w:rsidR="00687CA1" w:rsidRPr="002E7E31" w:rsidRDefault="00636270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</w:t>
      </w:r>
    </w:p>
    <w:bookmarkEnd w:id="11"/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bookmarkEnd w:id="10"/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5E762E" w:rsidRDefault="00066174" w:rsidP="005E762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proofErr w:type="spellStart"/>
      <w:r w:rsidRPr="00066174">
        <w:rPr>
          <w:rFonts w:eastAsia="Times New Roman" w:cstheme="minorHAnsi"/>
          <w:b/>
          <w:lang w:eastAsia="sk-SK"/>
        </w:rPr>
        <w:t>Zde</w:t>
      </w:r>
      <w:r w:rsidR="00423ED5">
        <w:rPr>
          <w:rFonts w:eastAsia="Times New Roman" w:cstheme="minorHAnsi"/>
          <w:b/>
          <w:lang w:eastAsia="sk-SK"/>
        </w:rPr>
        <w:t>ň</w:t>
      </w:r>
      <w:r w:rsidRPr="00066174">
        <w:rPr>
          <w:rFonts w:eastAsia="Times New Roman" w:cstheme="minorHAnsi"/>
          <w:b/>
          <w:lang w:eastAsia="sk-SK"/>
        </w:rPr>
        <w:t>ka</w:t>
      </w:r>
      <w:proofErr w:type="spellEnd"/>
      <w:r w:rsidRPr="00066174">
        <w:rPr>
          <w:rFonts w:eastAsia="Times New Roman" w:cstheme="minorHAnsi"/>
          <w:b/>
          <w:lang w:eastAsia="sk-SK"/>
        </w:rPr>
        <w:t xml:space="preserve"> </w:t>
      </w:r>
      <w:proofErr w:type="spellStart"/>
      <w:r w:rsidRPr="00066174">
        <w:rPr>
          <w:rFonts w:eastAsia="Times New Roman" w:cstheme="minorHAnsi"/>
          <w:b/>
          <w:lang w:eastAsia="sk-SK"/>
        </w:rPr>
        <w:t>Berkyová</w:t>
      </w:r>
      <w:proofErr w:type="spellEnd"/>
      <w:r>
        <w:rPr>
          <w:rFonts w:eastAsia="Times New Roman" w:cstheme="minorHAnsi"/>
          <w:lang w:eastAsia="sk-SK"/>
        </w:rPr>
        <w:t xml:space="preserve"> - </w:t>
      </w:r>
      <w:r w:rsidR="00445F9B">
        <w:rPr>
          <w:rFonts w:eastAsia="SimSun" w:cstheme="minorHAnsi"/>
          <w:kern w:val="3"/>
          <w:lang w:eastAsia="zh-CN" w:bidi="hi-IN"/>
        </w:rPr>
        <w:t>osobne sa zúčastnil</w:t>
      </w:r>
      <w:r w:rsidR="00445F9B">
        <w:rPr>
          <w:rFonts w:eastAsia="SimSun" w:cstheme="minorHAnsi"/>
          <w:kern w:val="3"/>
          <w:lang w:eastAsia="zh-CN" w:bidi="hi-IN"/>
        </w:rPr>
        <w:t>a</w:t>
      </w:r>
      <w:r w:rsidR="00445F9B">
        <w:rPr>
          <w:rFonts w:eastAsia="SimSun" w:cstheme="minorHAnsi"/>
          <w:kern w:val="3"/>
          <w:lang w:eastAsia="zh-CN" w:bidi="hi-IN"/>
        </w:rPr>
        <w:t xml:space="preserve"> zasadnutia komisie</w:t>
      </w:r>
      <w:r w:rsidR="00445F9B">
        <w:rPr>
          <w:rFonts w:eastAsia="SimSun" w:cstheme="minorHAnsi"/>
          <w:kern w:val="3"/>
          <w:lang w:eastAsia="zh-CN" w:bidi="hi-IN"/>
        </w:rPr>
        <w:t>. Je</w:t>
      </w:r>
      <w:r w:rsidR="00445F9B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vdova, dve dospelé deti, poberá starobný a vdovský dôchodok 488,40 €. </w:t>
      </w:r>
      <w:r w:rsidR="005E762E">
        <w:rPr>
          <w:rFonts w:eastAsia="Times New Roman" w:cstheme="minorHAnsi"/>
          <w:lang w:eastAsia="sk-SK"/>
        </w:rPr>
        <w:t xml:space="preserve">Býva v Klenovci v dome kde nie je voda, elektrinu má. </w:t>
      </w:r>
      <w:r>
        <w:rPr>
          <w:rFonts w:eastAsia="Times New Roman" w:cstheme="minorHAnsi"/>
          <w:lang w:eastAsia="sk-SK"/>
        </w:rPr>
        <w:t>Nevlastní žiadnu nehnuteľnosť a nemá nedoplatk</w:t>
      </w:r>
      <w:r w:rsidR="00423ED5">
        <w:rPr>
          <w:rFonts w:eastAsia="Times New Roman" w:cstheme="minorHAnsi"/>
          <w:lang w:eastAsia="sk-SK"/>
        </w:rPr>
        <w:t xml:space="preserve">y </w:t>
      </w:r>
      <w:r>
        <w:rPr>
          <w:rFonts w:eastAsia="Times New Roman" w:cstheme="minorHAnsi"/>
          <w:lang w:eastAsia="sk-SK"/>
        </w:rPr>
        <w:t>voči mestu Hnúšťa. C</w:t>
      </w:r>
      <w:r w:rsidR="00423ED5">
        <w:rPr>
          <w:rFonts w:eastAsia="Times New Roman" w:cstheme="minorHAnsi"/>
          <w:lang w:eastAsia="sk-SK"/>
        </w:rPr>
        <w:t xml:space="preserve">hýba potvrdenie z obce Klenovec, kde má trvalý pobyt, že má vyplatené všetky poplatky. </w:t>
      </w:r>
      <w:r>
        <w:rPr>
          <w:rFonts w:eastAsia="Times New Roman" w:cstheme="minorHAnsi"/>
          <w:lang w:eastAsia="sk-SK"/>
        </w:rPr>
        <w:t xml:space="preserve"> </w:t>
      </w:r>
      <w:r w:rsidR="005E762E">
        <w:rPr>
          <w:rFonts w:eastAsia="Times New Roman" w:cstheme="minorHAnsi"/>
          <w:lang w:eastAsia="sk-SK"/>
        </w:rPr>
        <w:t>Po doplnení potvrdenia žiadosť spĺňa podmienky na zaradenie do zoznamu žiadateľov. Komisia navrhuje zaradiť žiadosť do zoznamu žiadateľov.</w:t>
      </w:r>
    </w:p>
    <w:p w:rsidR="005E762E" w:rsidRDefault="005E762E" w:rsidP="005E762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6 proti: 0 zdržal sa: 0 </w:t>
      </w:r>
    </w:p>
    <w:p w:rsidR="00AA1EAE" w:rsidRPr="00404584" w:rsidRDefault="00AA1EAE" w:rsidP="005E762E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404584" w:rsidRDefault="00404584" w:rsidP="0040458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04584">
        <w:rPr>
          <w:rFonts w:eastAsia="Times New Roman" w:cstheme="minorHAnsi"/>
          <w:b/>
          <w:lang w:eastAsia="sk-SK"/>
        </w:rPr>
        <w:t xml:space="preserve">Milota Vetráková </w:t>
      </w:r>
      <w:r>
        <w:rPr>
          <w:rFonts w:eastAsia="Times New Roman" w:cstheme="minorHAnsi"/>
          <w:b/>
          <w:lang w:eastAsia="sk-SK"/>
        </w:rPr>
        <w:t>–</w:t>
      </w:r>
      <w:r w:rsidRPr="00404584">
        <w:rPr>
          <w:rFonts w:eastAsia="Times New Roman" w:cstheme="minorHAnsi"/>
          <w:b/>
          <w:lang w:eastAsia="sk-SK"/>
        </w:rPr>
        <w:t xml:space="preserve"> </w:t>
      </w:r>
      <w:r w:rsidR="00445F9B">
        <w:rPr>
          <w:rFonts w:eastAsia="SimSun" w:cstheme="minorHAnsi"/>
          <w:kern w:val="3"/>
          <w:lang w:eastAsia="zh-CN" w:bidi="hi-IN"/>
        </w:rPr>
        <w:t>osobne sa zúčastnil</w:t>
      </w:r>
      <w:r w:rsidR="00445F9B">
        <w:rPr>
          <w:rFonts w:eastAsia="SimSun" w:cstheme="minorHAnsi"/>
          <w:kern w:val="3"/>
          <w:lang w:eastAsia="zh-CN" w:bidi="hi-IN"/>
        </w:rPr>
        <w:t>a</w:t>
      </w:r>
      <w:r w:rsidR="00445F9B">
        <w:rPr>
          <w:rFonts w:eastAsia="SimSun" w:cstheme="minorHAnsi"/>
          <w:kern w:val="3"/>
          <w:lang w:eastAsia="zh-CN" w:bidi="hi-IN"/>
        </w:rPr>
        <w:t xml:space="preserve"> zasadnutia komisie</w:t>
      </w:r>
      <w:r w:rsidR="00445F9B">
        <w:rPr>
          <w:rFonts w:eastAsia="SimSun" w:cstheme="minorHAnsi"/>
          <w:kern w:val="3"/>
          <w:lang w:eastAsia="zh-CN" w:bidi="hi-IN"/>
        </w:rPr>
        <w:t>. J</w:t>
      </w:r>
      <w:r>
        <w:rPr>
          <w:rFonts w:eastAsia="Times New Roman" w:cstheme="minorHAnsi"/>
          <w:lang w:eastAsia="sk-SK"/>
        </w:rPr>
        <w:t>e rozvedená, poberá starobný dôchodok 381,50 €. Býva v podnájme v jednoizbovom byte</w:t>
      </w:r>
      <w:r w:rsidR="00C46A73">
        <w:rPr>
          <w:rFonts w:eastAsia="Times New Roman" w:cstheme="minorHAnsi"/>
          <w:lang w:eastAsia="sk-SK"/>
        </w:rPr>
        <w:t xml:space="preserve"> v Hnúšti</w:t>
      </w:r>
      <w:r>
        <w:rPr>
          <w:rFonts w:eastAsia="Times New Roman" w:cstheme="minorHAnsi"/>
          <w:lang w:eastAsia="sk-SK"/>
        </w:rPr>
        <w:t>. Má problém so susedom, ktorý sa jej vyhráža. Nevlastní žiadnu nehnuteľnosť a nemá nedoplatky voči mestu Hnúšťa. Žiadosť spĺňa podmienky na zaradenie do zoznamu žiadateľov. Komisia navrhuje zaradiť žiadosť do zoznamu žiadateľov.</w:t>
      </w:r>
    </w:p>
    <w:p w:rsidR="00404584" w:rsidRDefault="00404584" w:rsidP="0040458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6 proti: 0 zdržal sa: 0 </w:t>
      </w:r>
    </w:p>
    <w:p w:rsidR="00AA1EAE" w:rsidRDefault="00AA1EAE" w:rsidP="005E762E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E129C5" w:rsidRDefault="00E129C5" w:rsidP="00E129C5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E129C5">
        <w:rPr>
          <w:rFonts w:eastAsia="Times New Roman" w:cstheme="minorHAnsi"/>
          <w:b/>
          <w:lang w:eastAsia="sk-SK"/>
        </w:rPr>
        <w:t xml:space="preserve">Štefan </w:t>
      </w:r>
      <w:proofErr w:type="spellStart"/>
      <w:r w:rsidRPr="00E129C5">
        <w:rPr>
          <w:rFonts w:eastAsia="Times New Roman" w:cstheme="minorHAnsi"/>
          <w:b/>
          <w:lang w:eastAsia="sk-SK"/>
        </w:rPr>
        <w:t>Zámpory</w:t>
      </w:r>
      <w:proofErr w:type="spellEnd"/>
      <w:r>
        <w:rPr>
          <w:rFonts w:eastAsia="Times New Roman" w:cstheme="minorHAnsi"/>
          <w:lang w:eastAsia="sk-SK"/>
        </w:rPr>
        <w:t xml:space="preserve"> – </w:t>
      </w:r>
      <w:r w:rsidR="00445F9B">
        <w:rPr>
          <w:rFonts w:eastAsia="SimSun" w:cstheme="minorHAnsi"/>
          <w:kern w:val="3"/>
          <w:lang w:eastAsia="zh-CN" w:bidi="hi-IN"/>
        </w:rPr>
        <w:t>osobne sa zúčastnil zasadnutia komisie</w:t>
      </w:r>
      <w:r w:rsidR="00445F9B">
        <w:rPr>
          <w:rFonts w:eastAsia="SimSun" w:cstheme="minorHAnsi"/>
          <w:kern w:val="3"/>
          <w:lang w:eastAsia="zh-CN" w:bidi="hi-IN"/>
        </w:rPr>
        <w:t>. J</w:t>
      </w:r>
      <w:r>
        <w:rPr>
          <w:rFonts w:eastAsia="Times New Roman" w:cstheme="minorHAnsi"/>
          <w:lang w:eastAsia="sk-SK"/>
        </w:rPr>
        <w:t>e slobodný, pracuje ako pomocný robotník pri spracovaní dreva na polovičný pracovný úväzok v Kokave nad Rimavicou ERKO so mzdou 375 €. V súčasnosti býva sám v podnájme v Hnúš</w:t>
      </w:r>
      <w:r w:rsidR="00804ED3">
        <w:rPr>
          <w:rFonts w:eastAsia="Times New Roman" w:cstheme="minorHAnsi"/>
          <w:lang w:eastAsia="sk-SK"/>
        </w:rPr>
        <w:t>t</w:t>
      </w:r>
      <w:r>
        <w:rPr>
          <w:rFonts w:eastAsia="Times New Roman" w:cstheme="minorHAnsi"/>
          <w:lang w:eastAsia="sk-SK"/>
        </w:rPr>
        <w:t>i v trojizbovom byte.  Nevlastní žiadnu nehnuteľnosť a nemá nedoplatky voči mestu Hnúšťa. Chýba potvrdenie z obce Klenovec, kde má trvalý pobyt, že má vyplatené všetky poplatky.  Po doplnení potvrdenia žiadosť spĺňa podmienky na zaradenie do zoznamu žiadateľov. Komisia navrhuje zaradiť žiadosť do zoznamu žiadateľov.</w:t>
      </w:r>
    </w:p>
    <w:p w:rsidR="00E129C5" w:rsidRDefault="00E129C5" w:rsidP="00E129C5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6 proti: 0 zdržal sa: 0 </w:t>
      </w:r>
    </w:p>
    <w:p w:rsidR="00EF4558" w:rsidRDefault="00EF4558" w:rsidP="00E129C5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EF4558" w:rsidRDefault="00EF4558" w:rsidP="00E129C5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EF4558">
        <w:rPr>
          <w:rFonts w:eastAsia="Times New Roman" w:cstheme="minorHAnsi"/>
          <w:b/>
          <w:lang w:eastAsia="sk-SK"/>
        </w:rPr>
        <w:t xml:space="preserve">Božena </w:t>
      </w:r>
      <w:proofErr w:type="spellStart"/>
      <w:r w:rsidRPr="00EF4558">
        <w:rPr>
          <w:rFonts w:eastAsia="Times New Roman" w:cstheme="minorHAnsi"/>
          <w:b/>
          <w:lang w:eastAsia="sk-SK"/>
        </w:rPr>
        <w:t>Ponická</w:t>
      </w:r>
      <w:proofErr w:type="spellEnd"/>
      <w:r>
        <w:rPr>
          <w:rFonts w:eastAsia="Times New Roman" w:cstheme="minorHAnsi"/>
          <w:b/>
          <w:lang w:eastAsia="sk-SK"/>
        </w:rPr>
        <w:t xml:space="preserve"> - </w:t>
      </w:r>
      <w:r w:rsidR="00445F9B">
        <w:rPr>
          <w:rFonts w:eastAsia="SimSun" w:cstheme="minorHAnsi"/>
          <w:kern w:val="3"/>
          <w:lang w:eastAsia="zh-CN" w:bidi="hi-IN"/>
        </w:rPr>
        <w:t>osobne sa zúčastnil</w:t>
      </w:r>
      <w:r w:rsidR="00445F9B">
        <w:rPr>
          <w:rFonts w:eastAsia="SimSun" w:cstheme="minorHAnsi"/>
          <w:kern w:val="3"/>
          <w:lang w:eastAsia="zh-CN" w:bidi="hi-IN"/>
        </w:rPr>
        <w:t>a</w:t>
      </w:r>
      <w:r w:rsidR="00445F9B">
        <w:rPr>
          <w:rFonts w:eastAsia="SimSun" w:cstheme="minorHAnsi"/>
          <w:kern w:val="3"/>
          <w:lang w:eastAsia="zh-CN" w:bidi="hi-IN"/>
        </w:rPr>
        <w:t xml:space="preserve"> zasadnutia komisie</w:t>
      </w:r>
      <w:r w:rsidR="00445F9B">
        <w:rPr>
          <w:rFonts w:eastAsia="SimSun" w:cstheme="minorHAnsi"/>
          <w:kern w:val="3"/>
          <w:lang w:eastAsia="zh-CN" w:bidi="hi-IN"/>
        </w:rPr>
        <w:t>. Je</w:t>
      </w:r>
      <w:r w:rsidR="00445F9B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vydatá, býva s manželom, synom a</w:t>
      </w:r>
      <w:r w:rsidR="00B50AB8">
        <w:rPr>
          <w:rFonts w:eastAsia="Times New Roman" w:cstheme="minorHAnsi"/>
          <w:lang w:eastAsia="sk-SK"/>
        </w:rPr>
        <w:t> </w:t>
      </w:r>
      <w:r>
        <w:rPr>
          <w:rFonts w:eastAsia="Times New Roman" w:cstheme="minorHAnsi"/>
          <w:lang w:eastAsia="sk-SK"/>
        </w:rPr>
        <w:t>vnukom</w:t>
      </w:r>
      <w:r w:rsidR="00B50AB8">
        <w:rPr>
          <w:rFonts w:eastAsia="Times New Roman" w:cstheme="minorHAnsi"/>
          <w:lang w:eastAsia="sk-SK"/>
        </w:rPr>
        <w:t xml:space="preserve"> na ul. Švermova 190, byt vlastní dcéra. </w:t>
      </w:r>
    </w:p>
    <w:p w:rsidR="00B50AB8" w:rsidRDefault="006C5C63" w:rsidP="00E129C5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Poberá starobný dôchodok 512,40 €. </w:t>
      </w:r>
      <w:r w:rsidR="00B50AB8">
        <w:rPr>
          <w:rFonts w:eastAsia="Times New Roman" w:cstheme="minorHAnsi"/>
          <w:lang w:eastAsia="sk-SK"/>
        </w:rPr>
        <w:t xml:space="preserve">V domácnosti má nezhody a potrebuje pokoj pre seba a vnuka.  </w:t>
      </w:r>
    </w:p>
    <w:p w:rsidR="00B50AB8" w:rsidRDefault="00B50AB8" w:rsidP="00B50AB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Nevlastní žiadnu nehnuteľnosť a nemá nedoplatky voči mestu Hnúšťa. Žiadosť spĺňa podmienky na zaradenie do zoznamu žiadateľov. Komisia navrhuje zaradiť žiadosť do zoznamu žiadateľov.</w:t>
      </w:r>
    </w:p>
    <w:p w:rsidR="00B50AB8" w:rsidRDefault="00B50AB8" w:rsidP="00B50AB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12" w:name="_Hlk232671815"/>
      <w:r>
        <w:rPr>
          <w:rFonts w:eastAsia="Times New Roman" w:cstheme="minorHAnsi"/>
          <w:lang w:eastAsia="sk-SK"/>
        </w:rPr>
        <w:t xml:space="preserve">Hlasovanie: za: 6 proti: 0 zdržal sa: 0 </w:t>
      </w:r>
    </w:p>
    <w:bookmarkEnd w:id="12"/>
    <w:p w:rsidR="00160D81" w:rsidRPr="00CB7A65" w:rsidRDefault="00160D81" w:rsidP="005E762E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C40B20" w:rsidRDefault="00160D81" w:rsidP="005E762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CB7A65">
        <w:rPr>
          <w:rFonts w:eastAsia="Times New Roman" w:cstheme="minorHAnsi"/>
          <w:b/>
          <w:lang w:eastAsia="sk-SK"/>
        </w:rPr>
        <w:t xml:space="preserve">Júlia </w:t>
      </w:r>
      <w:proofErr w:type="spellStart"/>
      <w:r w:rsidRPr="00CB7A65">
        <w:rPr>
          <w:rFonts w:eastAsia="Times New Roman" w:cstheme="minorHAnsi"/>
          <w:b/>
          <w:lang w:eastAsia="sk-SK"/>
        </w:rPr>
        <w:t>Kolcunová</w:t>
      </w:r>
      <w:proofErr w:type="spellEnd"/>
      <w:r w:rsidR="00CB7A65">
        <w:rPr>
          <w:rFonts w:eastAsia="Times New Roman" w:cstheme="minorHAnsi"/>
          <w:lang w:eastAsia="sk-SK"/>
        </w:rPr>
        <w:t xml:space="preserve"> </w:t>
      </w:r>
      <w:r w:rsidR="00F036CE">
        <w:rPr>
          <w:rFonts w:eastAsia="Times New Roman" w:cstheme="minorHAnsi"/>
          <w:lang w:eastAsia="sk-SK"/>
        </w:rPr>
        <w:t>–</w:t>
      </w:r>
      <w:r w:rsidR="00CB7A65">
        <w:rPr>
          <w:rFonts w:eastAsia="Times New Roman" w:cstheme="minorHAnsi"/>
          <w:lang w:eastAsia="sk-SK"/>
        </w:rPr>
        <w:t xml:space="preserve"> rozvedená</w:t>
      </w:r>
      <w:r w:rsidR="00F036CE">
        <w:rPr>
          <w:rFonts w:eastAsia="Times New Roman" w:cstheme="minorHAnsi"/>
          <w:lang w:eastAsia="sk-SK"/>
        </w:rPr>
        <w:t>, poberá s</w:t>
      </w:r>
      <w:r w:rsidR="006C5C63">
        <w:rPr>
          <w:rFonts w:eastAsia="Times New Roman" w:cstheme="minorHAnsi"/>
          <w:lang w:eastAsia="sk-SK"/>
        </w:rPr>
        <w:t>t</w:t>
      </w:r>
      <w:r w:rsidR="00F036CE">
        <w:rPr>
          <w:rFonts w:eastAsia="Times New Roman" w:cstheme="minorHAnsi"/>
          <w:lang w:eastAsia="sk-SK"/>
        </w:rPr>
        <w:t>arobný dôchod</w:t>
      </w:r>
      <w:r w:rsidR="00C40B20">
        <w:rPr>
          <w:rFonts w:eastAsia="Times New Roman" w:cstheme="minorHAnsi"/>
          <w:lang w:eastAsia="sk-SK"/>
        </w:rPr>
        <w:t>ok 853 €. Je spoluvlastníčka bytu. Žiadosť nespĺňa podmienky na zaradenie do zoznamu. Komisia navrhuje nezaradiť žiadosť do zoznamu.</w:t>
      </w:r>
    </w:p>
    <w:p w:rsidR="00F302BE" w:rsidRDefault="00C40B20" w:rsidP="00C40B20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Hlasovanie: za: 6 proti: 0 zdržal sa: 0</w:t>
      </w:r>
    </w:p>
    <w:p w:rsidR="00F302BE" w:rsidRDefault="00F302BE" w:rsidP="00C40B20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BD6AE1">
        <w:rPr>
          <w:rFonts w:eastAsia="Times New Roman" w:cstheme="minorHAnsi"/>
          <w:b/>
          <w:lang w:eastAsia="sk-SK"/>
        </w:rPr>
        <w:t>Návrhy na zaradenie do zoznamu žiadateľov / na schválenie pridelenia bytu.</w:t>
      </w:r>
    </w:p>
    <w:p w:rsidR="00653DE7" w:rsidRDefault="00653DE7" w:rsidP="00653DE7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>Na zaradenie do zoznamu žiadateľov po splnení podmienok boli navrhnutí:</w:t>
      </w:r>
    </w:p>
    <w:p w:rsidR="00815CA4" w:rsidRDefault="00F302BE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Zdenko Radič, </w:t>
      </w:r>
      <w:proofErr w:type="spellStart"/>
      <w:r>
        <w:rPr>
          <w:rFonts w:eastAsia="Times New Roman" w:cstheme="minorHAnsi"/>
          <w:lang w:eastAsia="sk-SK"/>
        </w:rPr>
        <w:t>Zdeňka</w:t>
      </w:r>
      <w:proofErr w:type="spellEnd"/>
      <w:r>
        <w:rPr>
          <w:rFonts w:eastAsia="Times New Roman" w:cstheme="minorHAnsi"/>
          <w:lang w:eastAsia="sk-SK"/>
        </w:rPr>
        <w:t xml:space="preserve"> </w:t>
      </w:r>
      <w:proofErr w:type="spellStart"/>
      <w:r>
        <w:rPr>
          <w:rFonts w:eastAsia="Times New Roman" w:cstheme="minorHAnsi"/>
          <w:lang w:eastAsia="sk-SK"/>
        </w:rPr>
        <w:t>Berkyová</w:t>
      </w:r>
      <w:proofErr w:type="spellEnd"/>
      <w:r>
        <w:rPr>
          <w:rFonts w:eastAsia="Times New Roman" w:cstheme="minorHAnsi"/>
          <w:lang w:eastAsia="sk-SK"/>
        </w:rPr>
        <w:t xml:space="preserve">, Milota Vetráková, Štefan </w:t>
      </w:r>
      <w:proofErr w:type="spellStart"/>
      <w:r>
        <w:rPr>
          <w:rFonts w:eastAsia="Times New Roman" w:cstheme="minorHAnsi"/>
          <w:lang w:eastAsia="sk-SK"/>
        </w:rPr>
        <w:t>Zámpory</w:t>
      </w:r>
      <w:proofErr w:type="spellEnd"/>
      <w:r>
        <w:rPr>
          <w:rFonts w:eastAsia="Times New Roman" w:cstheme="minorHAnsi"/>
          <w:lang w:eastAsia="sk-SK"/>
        </w:rPr>
        <w:t xml:space="preserve">, Božena </w:t>
      </w:r>
      <w:proofErr w:type="spellStart"/>
      <w:r>
        <w:rPr>
          <w:rFonts w:eastAsia="Times New Roman" w:cstheme="minorHAnsi"/>
          <w:lang w:eastAsia="sk-SK"/>
        </w:rPr>
        <w:t>Ponická</w:t>
      </w:r>
      <w:proofErr w:type="spellEnd"/>
    </w:p>
    <w:p w:rsidR="003E6E76" w:rsidRDefault="003E6E76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3E6E76" w:rsidRDefault="003E6E76" w:rsidP="003E6E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pridelenie bytu boli navrhnutí: </w:t>
      </w:r>
    </w:p>
    <w:p w:rsidR="003E6E76" w:rsidRDefault="00F302BE" w:rsidP="003E6E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Milan </w:t>
      </w:r>
      <w:proofErr w:type="spellStart"/>
      <w:r>
        <w:rPr>
          <w:rFonts w:asciiTheme="minorHAnsi" w:hAnsiTheme="minorHAnsi" w:cstheme="minorHAnsi"/>
          <w:sz w:val="22"/>
          <w:szCs w:val="22"/>
        </w:rPr>
        <w:t>Gabčo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Daniela Pechová </w:t>
      </w:r>
      <w:r w:rsidR="003E6E76">
        <w:rPr>
          <w:rFonts w:asciiTheme="minorHAnsi" w:hAnsiTheme="minorHAnsi" w:cstheme="minorHAnsi"/>
          <w:sz w:val="22"/>
          <w:szCs w:val="22"/>
        </w:rPr>
        <w:t>byt č. 4, Školská 225/24</w:t>
      </w:r>
    </w:p>
    <w:p w:rsidR="00F302BE" w:rsidRDefault="00F302BE" w:rsidP="003E6E76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3E6E76" w:rsidRDefault="003A0D2D" w:rsidP="003E6E76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3</w:t>
      </w:r>
      <w:r w:rsidR="003E6E76" w:rsidRPr="00D42637">
        <w:rPr>
          <w:rFonts w:eastAsia="Times New Roman" w:cstheme="minorHAnsi"/>
          <w:b/>
          <w:lang w:eastAsia="sk-SK"/>
        </w:rPr>
        <w:t xml:space="preserve">. </w:t>
      </w:r>
      <w:r w:rsidR="003E6E76">
        <w:rPr>
          <w:rFonts w:eastAsia="Times New Roman" w:cstheme="minorHAnsi"/>
          <w:b/>
          <w:lang w:eastAsia="sk-SK"/>
        </w:rPr>
        <w:t xml:space="preserve">Prerokovanie žiadosti o poskytnutie jednorazovej dávky podľa zákona 417/2013 o pomoci </w:t>
      </w:r>
    </w:p>
    <w:p w:rsidR="003E6E76" w:rsidRDefault="003E6E76" w:rsidP="003E6E76">
      <w:pPr>
        <w:spacing w:after="0" w:line="240" w:lineRule="auto"/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sk-SK"/>
        </w:rPr>
        <w:t xml:space="preserve">    v hmotnej núdzi</w:t>
      </w:r>
      <w:r w:rsidRPr="00D42637">
        <w:rPr>
          <w:rFonts w:cstheme="minorHAnsi"/>
          <w:b/>
        </w:rPr>
        <w:t>.</w:t>
      </w:r>
    </w:p>
    <w:p w:rsidR="00FB1191" w:rsidRDefault="00CB6CB8" w:rsidP="003E6E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Zoltán Horváth – má 18 rokov, ukončil ústavnú výchovu v Centre pre deti a rodiny, bola mu vyplatená suma cca 4 000 €. V súčasnosti prerušil štúdium na strednej škole a zdržiava sa v Hnúšti pri priateľke.</w:t>
      </w:r>
    </w:p>
    <w:p w:rsidR="00CB6CB8" w:rsidRDefault="00CB6CB8" w:rsidP="003E6E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Poberá náhradné výživné za sirotský dôchodok 90,82 € a prídavok na dieťa 60,00</w:t>
      </w:r>
      <w:r w:rsidR="00445F9B">
        <w:rPr>
          <w:rFonts w:cstheme="minorHAnsi"/>
        </w:rPr>
        <w:t xml:space="preserve"> €</w:t>
      </w:r>
      <w:r>
        <w:rPr>
          <w:rFonts w:cstheme="minorHAnsi"/>
        </w:rPr>
        <w:t>.</w:t>
      </w:r>
      <w:r w:rsidR="00445F9B">
        <w:rPr>
          <w:rFonts w:cstheme="minorHAnsi"/>
        </w:rPr>
        <w:t xml:space="preserve"> Komisia po preskúmaní žiadosti neodporúča jednorazovú dávku</w:t>
      </w:r>
      <w:r w:rsidR="0025164E">
        <w:rPr>
          <w:rFonts w:cstheme="minorHAnsi"/>
        </w:rPr>
        <w:t>,</w:t>
      </w:r>
      <w:r w:rsidR="00445F9B">
        <w:rPr>
          <w:rFonts w:cstheme="minorHAnsi"/>
        </w:rPr>
        <w:t xml:space="preserve"> lebo to nerieši jeho situáciu.</w:t>
      </w:r>
      <w:r w:rsidR="0025164E">
        <w:rPr>
          <w:rFonts w:cstheme="minorHAnsi"/>
        </w:rPr>
        <w:t xml:space="preserve"> Odporúča v spolupráci s terénnymi pracovníkmi </w:t>
      </w:r>
      <w:r w:rsidR="00FB0FF5">
        <w:rPr>
          <w:rFonts w:cstheme="minorHAnsi"/>
        </w:rPr>
        <w:t xml:space="preserve">hľadať zamestnanie. </w:t>
      </w:r>
      <w:r w:rsidR="00445F9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:rsidR="00445F9B" w:rsidRDefault="00445F9B" w:rsidP="003E6E76">
      <w:pPr>
        <w:spacing w:after="0" w:line="240" w:lineRule="auto"/>
        <w:jc w:val="both"/>
        <w:rPr>
          <w:rFonts w:cstheme="minorHAnsi"/>
        </w:rPr>
      </w:pPr>
    </w:p>
    <w:p w:rsidR="00445F9B" w:rsidRDefault="00445F9B" w:rsidP="003E6E76">
      <w:pPr>
        <w:spacing w:after="0" w:line="240" w:lineRule="auto"/>
        <w:jc w:val="both"/>
        <w:rPr>
          <w:rFonts w:cstheme="minorHAnsi"/>
        </w:rPr>
      </w:pPr>
    </w:p>
    <w:p w:rsidR="0025164E" w:rsidRDefault="0025164E" w:rsidP="003E6E76">
      <w:pPr>
        <w:spacing w:after="0" w:line="240" w:lineRule="auto"/>
        <w:jc w:val="both"/>
        <w:rPr>
          <w:rFonts w:cstheme="minorHAnsi"/>
        </w:rPr>
      </w:pPr>
    </w:p>
    <w:p w:rsidR="0025164E" w:rsidRDefault="0025164E" w:rsidP="003E6E76">
      <w:pPr>
        <w:spacing w:after="0" w:line="240" w:lineRule="auto"/>
        <w:jc w:val="both"/>
        <w:rPr>
          <w:rFonts w:cstheme="minorHAnsi"/>
        </w:rPr>
      </w:pPr>
    </w:p>
    <w:p w:rsidR="00445F9B" w:rsidRPr="00FB1191" w:rsidRDefault="00445F9B" w:rsidP="003E6E76">
      <w:pPr>
        <w:spacing w:after="0" w:line="240" w:lineRule="auto"/>
        <w:jc w:val="both"/>
        <w:rPr>
          <w:rFonts w:cstheme="minorHAnsi"/>
        </w:rPr>
      </w:pPr>
    </w:p>
    <w:p w:rsidR="00815CA4" w:rsidRDefault="003A0D2D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4</w:t>
      </w:r>
      <w:r w:rsidR="00815CA4" w:rsidRPr="004B5D1E">
        <w:rPr>
          <w:rFonts w:eastAsia="Times New Roman" w:cstheme="minorHAnsi"/>
          <w:b/>
          <w:lang w:eastAsia="sk-SK"/>
        </w:rPr>
        <w:t>.</w:t>
      </w:r>
      <w:bookmarkStart w:id="13" w:name="_Hlk127966305"/>
      <w:r w:rsidR="00815CA4" w:rsidRPr="00DB0974">
        <w:rPr>
          <w:rFonts w:eastAsia="Times New Roman" w:cstheme="minorHAnsi"/>
          <w:b/>
          <w:lang w:eastAsia="sk-SK"/>
        </w:rPr>
        <w:t xml:space="preserve"> </w:t>
      </w:r>
      <w:r w:rsidR="00815CA4">
        <w:rPr>
          <w:rFonts w:eastAsia="Times New Roman" w:cstheme="minorHAnsi"/>
          <w:b/>
          <w:lang w:eastAsia="sk-SK"/>
        </w:rPr>
        <w:t xml:space="preserve">Zhodnotenie </w:t>
      </w:r>
      <w:r w:rsidR="00FB1191">
        <w:rPr>
          <w:rFonts w:eastAsia="Times New Roman" w:cstheme="minorHAnsi"/>
          <w:b/>
          <w:lang w:eastAsia="sk-SK"/>
        </w:rPr>
        <w:t xml:space="preserve">práce Komunitného centra za rok 2025 – predkladá Mgr. </w:t>
      </w:r>
      <w:proofErr w:type="spellStart"/>
      <w:r w:rsidR="00FB1191">
        <w:rPr>
          <w:rFonts w:eastAsia="Times New Roman" w:cstheme="minorHAnsi"/>
          <w:b/>
          <w:lang w:eastAsia="sk-SK"/>
        </w:rPr>
        <w:t>Demeová</w:t>
      </w:r>
      <w:proofErr w:type="spellEnd"/>
    </w:p>
    <w:p w:rsidR="00372604" w:rsidRDefault="00E1103C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Správa tvorí prílohu č. 1 zápisnice</w:t>
      </w:r>
      <w:r w:rsidR="00627DDC">
        <w:rPr>
          <w:rFonts w:eastAsia="Times New Roman" w:cstheme="minorHAnsi"/>
          <w:lang w:eastAsia="sk-SK"/>
        </w:rPr>
        <w:t>. Komisia berie správu na vedomie.</w:t>
      </w:r>
      <w:r w:rsidR="00372604">
        <w:rPr>
          <w:rFonts w:eastAsia="Times New Roman" w:cstheme="minorHAnsi"/>
          <w:lang w:eastAsia="sk-SK"/>
        </w:rPr>
        <w:t xml:space="preserve"> </w:t>
      </w:r>
    </w:p>
    <w:p w:rsidR="00815CA4" w:rsidRPr="00EF1E2F" w:rsidRDefault="00815CA4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6E2296" w:rsidRPr="006E2296" w:rsidRDefault="003A0D2D" w:rsidP="006E2296">
      <w:pPr>
        <w:spacing w:after="0" w:line="240" w:lineRule="auto"/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sk-SK"/>
        </w:rPr>
        <w:t>5</w:t>
      </w:r>
      <w:r w:rsidR="00372604" w:rsidRPr="006E2296">
        <w:rPr>
          <w:rFonts w:eastAsia="Times New Roman" w:cstheme="minorHAnsi"/>
          <w:b/>
          <w:lang w:eastAsia="sk-SK"/>
        </w:rPr>
        <w:t xml:space="preserve">. </w:t>
      </w:r>
      <w:r w:rsidR="006E2296" w:rsidRPr="006E2296">
        <w:rPr>
          <w:rFonts w:cstheme="minorHAnsi"/>
          <w:b/>
        </w:rPr>
        <w:t xml:space="preserve">Informácia o priebehu realizovaných projektoch a projektových zámeroch v oblasti sociálnych </w:t>
      </w:r>
    </w:p>
    <w:p w:rsidR="006E2296" w:rsidRPr="006E2296" w:rsidRDefault="006E2296" w:rsidP="006E2296">
      <w:pPr>
        <w:spacing w:after="0" w:line="240" w:lineRule="auto"/>
        <w:jc w:val="both"/>
        <w:rPr>
          <w:rFonts w:cstheme="minorHAnsi"/>
          <w:b/>
        </w:rPr>
      </w:pPr>
      <w:r w:rsidRPr="006E2296">
        <w:rPr>
          <w:rFonts w:cstheme="minorHAnsi"/>
          <w:b/>
        </w:rPr>
        <w:t xml:space="preserve">    služieb, TSP, OPS, MOPS- predkladajú </w:t>
      </w:r>
      <w:proofErr w:type="spellStart"/>
      <w:r w:rsidRPr="006E2296">
        <w:rPr>
          <w:rFonts w:cstheme="minorHAnsi"/>
          <w:b/>
        </w:rPr>
        <w:t>Stejskalová</w:t>
      </w:r>
      <w:proofErr w:type="spellEnd"/>
      <w:r w:rsidRPr="006E2296">
        <w:rPr>
          <w:rFonts w:cstheme="minorHAnsi"/>
          <w:b/>
        </w:rPr>
        <w:t xml:space="preserve">, Ing. </w:t>
      </w:r>
      <w:proofErr w:type="spellStart"/>
      <w:r w:rsidRPr="006E2296">
        <w:rPr>
          <w:rFonts w:cstheme="minorHAnsi"/>
          <w:b/>
        </w:rPr>
        <w:t>Václaviková</w:t>
      </w:r>
      <w:proofErr w:type="spellEnd"/>
    </w:p>
    <w:p w:rsidR="00B56A49" w:rsidRDefault="00B56A49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Správa tvorí prílohu </w:t>
      </w:r>
      <w:r w:rsidR="00CA2428">
        <w:rPr>
          <w:rFonts w:eastAsia="Times New Roman" w:cstheme="minorHAnsi"/>
          <w:lang w:eastAsia="sk-SK"/>
        </w:rPr>
        <w:t xml:space="preserve">č. 2, prílohu č. 3 </w:t>
      </w:r>
      <w:r>
        <w:rPr>
          <w:rFonts w:eastAsia="Times New Roman" w:cstheme="minorHAnsi"/>
          <w:lang w:eastAsia="sk-SK"/>
        </w:rPr>
        <w:t>zápisnice.</w:t>
      </w:r>
      <w:r w:rsidR="00627DDC">
        <w:rPr>
          <w:rFonts w:eastAsia="Times New Roman" w:cstheme="minorHAnsi"/>
          <w:lang w:eastAsia="sk-SK"/>
        </w:rPr>
        <w:t xml:space="preserve"> Komisia berie správu na vedomie.</w:t>
      </w:r>
    </w:p>
    <w:p w:rsidR="00B56A49" w:rsidRDefault="00B56A49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10483A" w:rsidRPr="0010483A" w:rsidRDefault="003A0D2D" w:rsidP="0010483A">
      <w:pPr>
        <w:spacing w:after="0" w:line="240" w:lineRule="auto"/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sk-SK"/>
        </w:rPr>
        <w:t>6</w:t>
      </w:r>
      <w:r w:rsidR="00815CA4">
        <w:rPr>
          <w:rFonts w:eastAsia="Times New Roman" w:cstheme="minorHAnsi"/>
          <w:lang w:eastAsia="sk-SK"/>
        </w:rPr>
        <w:t>.</w:t>
      </w:r>
      <w:r w:rsidR="006A4173">
        <w:rPr>
          <w:rFonts w:eastAsia="Times New Roman" w:cstheme="minorHAnsi"/>
          <w:lang w:eastAsia="sk-SK"/>
        </w:rPr>
        <w:t xml:space="preserve"> </w:t>
      </w:r>
      <w:r w:rsidR="0010483A" w:rsidRPr="0010483A">
        <w:rPr>
          <w:rFonts w:cstheme="minorHAnsi"/>
          <w:b/>
        </w:rPr>
        <w:t>Správa o čerpaní rozpočtu príspevok na stravovanie a príspevok pri narodení za rok 2025 – predkladá</w:t>
      </w:r>
      <w:r w:rsidR="0010483A">
        <w:rPr>
          <w:rFonts w:cstheme="minorHAnsi"/>
          <w:b/>
        </w:rPr>
        <w:t xml:space="preserve"> - </w:t>
      </w:r>
      <w:r w:rsidR="0010483A" w:rsidRPr="0010483A">
        <w:rPr>
          <w:rFonts w:cstheme="minorHAnsi"/>
          <w:b/>
        </w:rPr>
        <w:t>Mgr. Bálintová</w:t>
      </w:r>
    </w:p>
    <w:p w:rsidR="0010483A" w:rsidRDefault="0010483A" w:rsidP="0072601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Správa tvorí prílohu č. 4 zápisnice</w:t>
      </w:r>
      <w:r w:rsidR="00627DDC">
        <w:rPr>
          <w:rFonts w:eastAsia="Times New Roman" w:cstheme="minorHAnsi"/>
          <w:lang w:eastAsia="sk-SK"/>
        </w:rPr>
        <w:t xml:space="preserve">. Komisia berie správu na vedomie. </w:t>
      </w:r>
    </w:p>
    <w:p w:rsidR="008423BE" w:rsidRDefault="008423BE" w:rsidP="00726018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6A4173" w:rsidRPr="006A4173" w:rsidRDefault="003A0D2D" w:rsidP="006A4173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7</w:t>
      </w:r>
      <w:r w:rsidR="00EB63C3">
        <w:rPr>
          <w:rFonts w:eastAsia="Times New Roman" w:cstheme="minorHAnsi"/>
          <w:b/>
          <w:lang w:eastAsia="sk-SK"/>
        </w:rPr>
        <w:t>.</w:t>
      </w:r>
      <w:r w:rsidR="006A4173" w:rsidRPr="006A4173">
        <w:rPr>
          <w:rFonts w:eastAsia="Times New Roman" w:cstheme="minorHAnsi"/>
          <w:lang w:eastAsia="sk-SK"/>
        </w:rPr>
        <w:t xml:space="preserve"> </w:t>
      </w:r>
      <w:r w:rsidR="006A4173" w:rsidRPr="006A4173">
        <w:rPr>
          <w:rFonts w:eastAsia="Times New Roman" w:cstheme="minorHAnsi"/>
          <w:b/>
          <w:lang w:eastAsia="sk-SK"/>
        </w:rPr>
        <w:t xml:space="preserve">Informatívna správa o sociálnej pomoci, opatrovateľskej službe, terénnej sociálnej práce, správa </w:t>
      </w:r>
    </w:p>
    <w:p w:rsidR="00467C6C" w:rsidRDefault="006A4173" w:rsidP="006A4173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6A4173">
        <w:rPr>
          <w:rFonts w:eastAsia="Times New Roman" w:cstheme="minorHAnsi"/>
          <w:b/>
          <w:lang w:eastAsia="sk-SK"/>
        </w:rPr>
        <w:t xml:space="preserve">    o stave obyvateľov v hmotnej núdzi a nezamestnanosti v meste Hnúšťa, správa o</w:t>
      </w:r>
      <w:r w:rsidR="00467C6C">
        <w:rPr>
          <w:rFonts w:eastAsia="Times New Roman" w:cstheme="minorHAnsi"/>
          <w:b/>
          <w:lang w:eastAsia="sk-SK"/>
        </w:rPr>
        <w:t xml:space="preserve"> priebežnom  </w:t>
      </w:r>
    </w:p>
    <w:p w:rsidR="006A4173" w:rsidRPr="006A4173" w:rsidRDefault="00467C6C" w:rsidP="006A4173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    plnení </w:t>
      </w:r>
      <w:r w:rsidR="006A4173" w:rsidRPr="006A4173">
        <w:rPr>
          <w:rFonts w:eastAsia="Times New Roman" w:cstheme="minorHAnsi"/>
          <w:b/>
          <w:lang w:eastAsia="sk-SK"/>
        </w:rPr>
        <w:t>KPSS</w:t>
      </w:r>
      <w:r>
        <w:rPr>
          <w:rFonts w:eastAsia="Times New Roman" w:cstheme="minorHAnsi"/>
          <w:b/>
          <w:lang w:eastAsia="sk-SK"/>
        </w:rPr>
        <w:t xml:space="preserve"> a PHSR</w:t>
      </w:r>
    </w:p>
    <w:p w:rsidR="006A4173" w:rsidRPr="006A4173" w:rsidRDefault="006A4173" w:rsidP="006A4173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6A4173">
        <w:rPr>
          <w:rFonts w:eastAsia="Times New Roman" w:cstheme="minorHAnsi"/>
          <w:b/>
          <w:lang w:eastAsia="sk-SK"/>
        </w:rPr>
        <w:t xml:space="preserve">     – predkladajú Mgr. Bálintová, terénni sociálni pracovníci, PhDr. Kováčová, Ing. </w:t>
      </w:r>
      <w:proofErr w:type="spellStart"/>
      <w:r w:rsidRPr="006A4173">
        <w:rPr>
          <w:rFonts w:eastAsia="Times New Roman" w:cstheme="minorHAnsi"/>
          <w:b/>
          <w:lang w:eastAsia="sk-SK"/>
        </w:rPr>
        <w:t>Václaviková</w:t>
      </w:r>
      <w:proofErr w:type="spellEnd"/>
    </w:p>
    <w:bookmarkEnd w:id="13"/>
    <w:p w:rsidR="006A4173" w:rsidRDefault="006A4173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>PhD. Kováčová sa ospravedlnila zo zasadnutia komisie a správu o stave obyvateľov v hmotnej núdzi a nezamestnanosti v meste Hnúšťa prednesie na septembrovom zasadnutí.</w:t>
      </w:r>
    </w:p>
    <w:p w:rsidR="00CE07F2" w:rsidRDefault="006A4173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>Správa o sociálnej pomoci tvorí prílohu č. 5 zápisnice.</w:t>
      </w:r>
    </w:p>
    <w:p w:rsidR="0018664A" w:rsidRDefault="00C264B3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Mgr. </w:t>
      </w:r>
      <w:proofErr w:type="spellStart"/>
      <w:r>
        <w:rPr>
          <w:rFonts w:cstheme="minorHAnsi"/>
        </w:rPr>
        <w:t>Moncoľová</w:t>
      </w:r>
      <w:proofErr w:type="spellEnd"/>
      <w:r>
        <w:rPr>
          <w:rFonts w:cstheme="minorHAnsi"/>
        </w:rPr>
        <w:t xml:space="preserve"> – upozorniť písomne Mestský bytový podnik, aby zmluvu pani Magdalény Cibuľovej predĺžili len po splnení podmienky prihlásenia sa na trvalý pobyt uvedenú v čl. VI. ods. 1 VZN  č. 145/2019 o spôsobe prideľovania nájomných bytov.</w:t>
      </w:r>
    </w:p>
    <w:p w:rsidR="007B7CD3" w:rsidRDefault="007B7CD3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>Správa o opatrovateľskej službe tvorí prílohu č. 6 zápisnice.</w:t>
      </w:r>
    </w:p>
    <w:p w:rsidR="00815CA4" w:rsidRDefault="0018664A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Správa o terénnej sociálnej práci tvorí prílohu č. </w:t>
      </w:r>
      <w:r w:rsidR="007B7CD3">
        <w:rPr>
          <w:rFonts w:cstheme="minorHAnsi"/>
        </w:rPr>
        <w:t>7</w:t>
      </w:r>
      <w:r>
        <w:rPr>
          <w:rFonts w:cstheme="minorHAnsi"/>
        </w:rPr>
        <w:t xml:space="preserve"> zápisnice.</w:t>
      </w:r>
      <w:r w:rsidR="00C264B3">
        <w:rPr>
          <w:rFonts w:cstheme="minorHAnsi"/>
        </w:rPr>
        <w:t xml:space="preserve"> </w:t>
      </w:r>
      <w:r w:rsidR="006A4173">
        <w:rPr>
          <w:rFonts w:cstheme="minorHAnsi"/>
        </w:rPr>
        <w:t xml:space="preserve"> </w:t>
      </w:r>
    </w:p>
    <w:p w:rsidR="00467C6C" w:rsidRDefault="00467C6C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>Správa o priebežnom plnení KPSS tvorí prílohu č. 8 zápisnice.</w:t>
      </w:r>
    </w:p>
    <w:p w:rsidR="00467C6C" w:rsidRDefault="00467C6C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Mgr. </w:t>
      </w:r>
      <w:proofErr w:type="spellStart"/>
      <w:r>
        <w:rPr>
          <w:rFonts w:cstheme="minorHAnsi"/>
        </w:rPr>
        <w:t>Moncoľová</w:t>
      </w:r>
      <w:proofErr w:type="spellEnd"/>
      <w:r>
        <w:rPr>
          <w:rFonts w:cstheme="minorHAnsi"/>
        </w:rPr>
        <w:t xml:space="preserve"> – bolo by žiadúce urobiť nový dotazník o sociálnych službách </w:t>
      </w:r>
    </w:p>
    <w:p w:rsidR="00467C6C" w:rsidRDefault="00467C6C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>Správa o priebežnom hodnotení PHSR tvorí prílohu č. 9 zápisnice.</w:t>
      </w:r>
    </w:p>
    <w:p w:rsidR="003A0D2D" w:rsidRDefault="003A0D2D" w:rsidP="00815CA4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3A0D2D" w:rsidRPr="003A0D2D" w:rsidRDefault="003A0D2D" w:rsidP="003A0D2D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3A0D2D">
        <w:rPr>
          <w:rFonts w:eastAsia="Times New Roman" w:cstheme="minorHAnsi"/>
          <w:b/>
          <w:lang w:eastAsia="sk-SK"/>
        </w:rPr>
        <w:t>8. Rôzne, diskusia</w:t>
      </w:r>
    </w:p>
    <w:p w:rsidR="003A0D2D" w:rsidRDefault="003A0D2D" w:rsidP="003A0D2D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Na mestský úrad bola doručená žiadosť o vysťahovanie pána Jozefa </w:t>
      </w:r>
      <w:proofErr w:type="spellStart"/>
      <w:r>
        <w:rPr>
          <w:rFonts w:eastAsia="Times New Roman" w:cstheme="minorHAnsi"/>
          <w:lang w:eastAsia="sk-SK"/>
        </w:rPr>
        <w:t>Englera</w:t>
      </w:r>
      <w:proofErr w:type="spellEnd"/>
      <w:r>
        <w:rPr>
          <w:rFonts w:eastAsia="Times New Roman" w:cstheme="minorHAnsi"/>
          <w:lang w:eastAsia="sk-SK"/>
        </w:rPr>
        <w:t xml:space="preserve">, Vladimíra Clementisa 250 vchod č. 3 podpísaná šiestimi nájomníkmi z desiatich. </w:t>
      </w:r>
    </w:p>
    <w:p w:rsidR="003A0D2D" w:rsidRDefault="003A0D2D" w:rsidP="003A0D2D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Komisia odporúča </w:t>
      </w:r>
      <w:proofErr w:type="spellStart"/>
      <w:r>
        <w:rPr>
          <w:rFonts w:eastAsia="Times New Roman" w:cstheme="minorHAnsi"/>
          <w:lang w:eastAsia="sk-SK"/>
        </w:rPr>
        <w:t>MsBP</w:t>
      </w:r>
      <w:proofErr w:type="spellEnd"/>
      <w:r>
        <w:rPr>
          <w:rFonts w:eastAsia="Times New Roman" w:cstheme="minorHAnsi"/>
          <w:lang w:eastAsia="sk-SK"/>
        </w:rPr>
        <w:t xml:space="preserve"> postupovať v zmysle čl. 8 bod 1 a 2 </w:t>
      </w:r>
      <w:r>
        <w:rPr>
          <w:rFonts w:cstheme="minorHAnsi"/>
        </w:rPr>
        <w:t>VZN  č. 145/2019 o spôsobe prideľovania nájomných bytov.</w:t>
      </w:r>
    </w:p>
    <w:p w:rsidR="003A0D2D" w:rsidRPr="00A64535" w:rsidRDefault="003A0D2D" w:rsidP="003A0D2D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14" w:name="_GoBack"/>
      <w:bookmarkEnd w:id="14"/>
      <w:r>
        <w:rPr>
          <w:rFonts w:eastAsia="Times New Roman" w:cstheme="minorHAnsi"/>
          <w:lang w:eastAsia="sk-SK"/>
        </w:rPr>
        <w:t xml:space="preserve"> </w:t>
      </w:r>
    </w:p>
    <w:p w:rsidR="00D459C9" w:rsidRDefault="00D459C9" w:rsidP="00815CA4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815CA4" w:rsidRDefault="00815CA4" w:rsidP="00815CA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 xml:space="preserve">Mgr. </w:t>
      </w:r>
      <w:r>
        <w:rPr>
          <w:rFonts w:cstheme="minorHAnsi"/>
        </w:rPr>
        <w:t xml:space="preserve">Katarína </w:t>
      </w:r>
      <w:proofErr w:type="spellStart"/>
      <w:r>
        <w:rPr>
          <w:rFonts w:cstheme="minorHAnsi"/>
        </w:rPr>
        <w:t>Moncoľová</w:t>
      </w:r>
      <w:proofErr w:type="spellEnd"/>
      <w:r>
        <w:rPr>
          <w:rFonts w:cstheme="minorHAnsi"/>
        </w:rPr>
        <w:t xml:space="preserve"> – predsedníčka </w:t>
      </w:r>
      <w:r w:rsidRPr="00A64535">
        <w:rPr>
          <w:rFonts w:cstheme="minorHAnsi"/>
        </w:rPr>
        <w:t>komisie zasadnutie ukončil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o</w:t>
      </w:r>
      <w:r>
        <w:rPr>
          <w:rFonts w:cstheme="minorHAnsi"/>
        </w:rPr>
        <w:t> </w:t>
      </w:r>
      <w:r w:rsidRPr="00A64535">
        <w:rPr>
          <w:rFonts w:cstheme="minorHAnsi"/>
        </w:rPr>
        <w:t>1</w:t>
      </w:r>
      <w:r>
        <w:rPr>
          <w:rFonts w:cstheme="minorHAnsi"/>
        </w:rPr>
        <w:t>7.</w:t>
      </w:r>
      <w:r w:rsidR="00454A78">
        <w:rPr>
          <w:rFonts w:cstheme="minorHAnsi"/>
        </w:rPr>
        <w:t>40</w:t>
      </w:r>
      <w:r w:rsidRPr="00A64535">
        <w:rPr>
          <w:rFonts w:cstheme="minorHAnsi"/>
        </w:rPr>
        <w:t xml:space="preserve"> hod, poďakoval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prítomným za účasť. </w:t>
      </w:r>
    </w:p>
    <w:p w:rsidR="00815CA4" w:rsidRDefault="00815CA4" w:rsidP="00815CA4">
      <w:pPr>
        <w:suppressAutoHyphens/>
        <w:spacing w:after="0"/>
        <w:jc w:val="both"/>
        <w:textAlignment w:val="baseline"/>
      </w:pPr>
    </w:p>
    <w:p w:rsidR="00815CA4" w:rsidRDefault="00815CA4" w:rsidP="00815CA4">
      <w:pPr>
        <w:suppressAutoHyphens/>
        <w:spacing w:after="0"/>
        <w:jc w:val="both"/>
        <w:textAlignment w:val="baseline"/>
      </w:pPr>
    </w:p>
    <w:p w:rsidR="00815CA4" w:rsidRDefault="00815CA4" w:rsidP="00815CA4"/>
    <w:p w:rsidR="00CD66A0" w:rsidRDefault="00CD66A0"/>
    <w:sectPr w:rsidR="00CD6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51EC"/>
    <w:multiLevelType w:val="hybridMultilevel"/>
    <w:tmpl w:val="36C804A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00D75"/>
    <w:multiLevelType w:val="multilevel"/>
    <w:tmpl w:val="E09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A4"/>
    <w:rsid w:val="000071F1"/>
    <w:rsid w:val="000154AC"/>
    <w:rsid w:val="00066174"/>
    <w:rsid w:val="0008483A"/>
    <w:rsid w:val="000D71C1"/>
    <w:rsid w:val="0010483A"/>
    <w:rsid w:val="00137BBB"/>
    <w:rsid w:val="00160D81"/>
    <w:rsid w:val="00184FCA"/>
    <w:rsid w:val="0018664A"/>
    <w:rsid w:val="001910AD"/>
    <w:rsid w:val="0019524B"/>
    <w:rsid w:val="001C593B"/>
    <w:rsid w:val="001E5232"/>
    <w:rsid w:val="001F4633"/>
    <w:rsid w:val="002068FC"/>
    <w:rsid w:val="0025164E"/>
    <w:rsid w:val="002549BD"/>
    <w:rsid w:val="00255087"/>
    <w:rsid w:val="002B373B"/>
    <w:rsid w:val="002B6520"/>
    <w:rsid w:val="002E7E31"/>
    <w:rsid w:val="002F1ECC"/>
    <w:rsid w:val="00372604"/>
    <w:rsid w:val="003A0D2D"/>
    <w:rsid w:val="003E6E76"/>
    <w:rsid w:val="00404584"/>
    <w:rsid w:val="00423ED5"/>
    <w:rsid w:val="00436619"/>
    <w:rsid w:val="00445F9B"/>
    <w:rsid w:val="00454A78"/>
    <w:rsid w:val="00467C6C"/>
    <w:rsid w:val="004A79F7"/>
    <w:rsid w:val="004D0F57"/>
    <w:rsid w:val="00521164"/>
    <w:rsid w:val="00551D80"/>
    <w:rsid w:val="005C7114"/>
    <w:rsid w:val="005E762E"/>
    <w:rsid w:val="00627DDC"/>
    <w:rsid w:val="00636270"/>
    <w:rsid w:val="00653DE7"/>
    <w:rsid w:val="006547F8"/>
    <w:rsid w:val="00682991"/>
    <w:rsid w:val="00687CA1"/>
    <w:rsid w:val="006A4173"/>
    <w:rsid w:val="006C38C8"/>
    <w:rsid w:val="006C5C63"/>
    <w:rsid w:val="006E2296"/>
    <w:rsid w:val="006F7408"/>
    <w:rsid w:val="00717EED"/>
    <w:rsid w:val="00726018"/>
    <w:rsid w:val="00775540"/>
    <w:rsid w:val="007937F3"/>
    <w:rsid w:val="007B7CD3"/>
    <w:rsid w:val="007D4BAD"/>
    <w:rsid w:val="007E2058"/>
    <w:rsid w:val="00804ED3"/>
    <w:rsid w:val="00811DF1"/>
    <w:rsid w:val="00815CA4"/>
    <w:rsid w:val="008423BE"/>
    <w:rsid w:val="008519C4"/>
    <w:rsid w:val="00860148"/>
    <w:rsid w:val="008C40E4"/>
    <w:rsid w:val="008D3E2B"/>
    <w:rsid w:val="008E208D"/>
    <w:rsid w:val="009238BB"/>
    <w:rsid w:val="009519E7"/>
    <w:rsid w:val="00976A3D"/>
    <w:rsid w:val="009A1BCC"/>
    <w:rsid w:val="009C5C10"/>
    <w:rsid w:val="00A162F8"/>
    <w:rsid w:val="00A24264"/>
    <w:rsid w:val="00A400EE"/>
    <w:rsid w:val="00A96A61"/>
    <w:rsid w:val="00AA1EAE"/>
    <w:rsid w:val="00B13CBD"/>
    <w:rsid w:val="00B50AB8"/>
    <w:rsid w:val="00B54044"/>
    <w:rsid w:val="00B56A49"/>
    <w:rsid w:val="00B92BAC"/>
    <w:rsid w:val="00BC2590"/>
    <w:rsid w:val="00BD6AE1"/>
    <w:rsid w:val="00BE3F89"/>
    <w:rsid w:val="00C264B3"/>
    <w:rsid w:val="00C30713"/>
    <w:rsid w:val="00C40B20"/>
    <w:rsid w:val="00C46A73"/>
    <w:rsid w:val="00CA2428"/>
    <w:rsid w:val="00CB6CB8"/>
    <w:rsid w:val="00CB7A65"/>
    <w:rsid w:val="00CD66A0"/>
    <w:rsid w:val="00CE07F2"/>
    <w:rsid w:val="00CF14EF"/>
    <w:rsid w:val="00D459C9"/>
    <w:rsid w:val="00D720CD"/>
    <w:rsid w:val="00DB4750"/>
    <w:rsid w:val="00DF20CF"/>
    <w:rsid w:val="00E1103C"/>
    <w:rsid w:val="00E129C5"/>
    <w:rsid w:val="00E26626"/>
    <w:rsid w:val="00EB63C3"/>
    <w:rsid w:val="00EF4558"/>
    <w:rsid w:val="00F036CE"/>
    <w:rsid w:val="00F302BE"/>
    <w:rsid w:val="00F50F09"/>
    <w:rsid w:val="00FB0FF5"/>
    <w:rsid w:val="00FB1191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518C"/>
  <w15:chartTrackingRefBased/>
  <w15:docId w15:val="{23B5535B-A7BD-4BD5-8D30-D981C619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15CA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15C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815C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Vrazn">
    <w:name w:val="Strong"/>
    <w:basedOn w:val="Predvolenpsmoodseku"/>
    <w:uiPriority w:val="22"/>
    <w:qFormat/>
    <w:rsid w:val="001E5232"/>
    <w:rPr>
      <w:b/>
      <w:bCs/>
    </w:rPr>
  </w:style>
  <w:style w:type="paragraph" w:styleId="Bezriadkovania">
    <w:name w:val="No Spacing"/>
    <w:uiPriority w:val="1"/>
    <w:qFormat/>
    <w:rsid w:val="001E523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Bálintová Andrea, Mgr.</cp:lastModifiedBy>
  <cp:revision>29</cp:revision>
  <cp:lastPrinted>2026-04-17T07:41:00Z</cp:lastPrinted>
  <dcterms:created xsi:type="dcterms:W3CDTF">2026-04-17T07:42:00Z</dcterms:created>
  <dcterms:modified xsi:type="dcterms:W3CDTF">2026-06-19T09:26:00Z</dcterms:modified>
</cp:coreProperties>
</file>